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95" w:rsidRPr="00E12A6D" w:rsidRDefault="00194595" w:rsidP="00D3464A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12A6D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Тези </w:t>
      </w:r>
    </w:p>
    <w:p w:rsidR="000E1D82" w:rsidRPr="00D16A59" w:rsidRDefault="000E1D82" w:rsidP="00D3464A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16A59">
        <w:rPr>
          <w:rFonts w:ascii="Times New Roman" w:hAnsi="Times New Roman" w:cs="Times New Roman"/>
          <w:b/>
          <w:sz w:val="32"/>
          <w:szCs w:val="32"/>
          <w:lang w:val="uk-UA"/>
        </w:rPr>
        <w:t xml:space="preserve">«Стан </w:t>
      </w:r>
      <w:r w:rsidR="004C5C12" w:rsidRPr="00D16A59">
        <w:rPr>
          <w:rFonts w:ascii="Times New Roman" w:hAnsi="Times New Roman" w:cs="Times New Roman"/>
          <w:b/>
          <w:sz w:val="32"/>
          <w:szCs w:val="32"/>
          <w:lang w:val="uk-UA"/>
        </w:rPr>
        <w:t>ґрунтів</w:t>
      </w:r>
      <w:r w:rsidRPr="00D16A59">
        <w:rPr>
          <w:rFonts w:ascii="Times New Roman" w:hAnsi="Times New Roman" w:cs="Times New Roman"/>
          <w:b/>
          <w:sz w:val="32"/>
          <w:szCs w:val="32"/>
          <w:lang w:val="uk-UA"/>
        </w:rPr>
        <w:t>, їх зміни та продуктивність наземних екосистем у Волинській області»</w:t>
      </w:r>
    </w:p>
    <w:p w:rsidR="00194595" w:rsidRDefault="00D16A59" w:rsidP="00D3464A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6A59">
        <w:rPr>
          <w:rFonts w:ascii="Times New Roman" w:hAnsi="Times New Roman" w:cs="Times New Roman"/>
          <w:b/>
          <w:sz w:val="28"/>
          <w:szCs w:val="28"/>
          <w:lang w:val="uk-UA"/>
        </w:rPr>
        <w:t>Мороз Василина Віталіївна</w:t>
      </w:r>
    </w:p>
    <w:p w:rsidR="00194595" w:rsidRDefault="00D16A59" w:rsidP="00D3464A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6A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Нововолинське міське відділення МАНу</w:t>
      </w:r>
    </w:p>
    <w:p w:rsidR="00D16A59" w:rsidRDefault="00D16A59" w:rsidP="00D3464A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16A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Нововолинський центр дитячої та юнацької творчості, гурток «Юні екологи», науковий керівник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D16A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Нікіфорова Оксана Миколаївна, методист Нововолинського ЦДЮТ</w:t>
      </w:r>
    </w:p>
    <w:p w:rsidR="00D3464A" w:rsidRPr="00D3464A" w:rsidRDefault="00D3464A" w:rsidP="00D3464A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16A59" w:rsidRPr="00194595" w:rsidRDefault="00D16A59" w:rsidP="00D3464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</w:t>
      </w:r>
      <w:r w:rsidR="001945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теми дослідження: </w:t>
      </w:r>
      <w:r w:rsidR="00194595" w:rsidRPr="00194595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94595" w:rsidRPr="00194595">
        <w:rPr>
          <w:rFonts w:ascii="Times New Roman" w:hAnsi="Times New Roman" w:cs="Times New Roman"/>
          <w:color w:val="000000"/>
          <w:sz w:val="28"/>
          <w:szCs w:val="28"/>
          <w:lang w:val="uk-UA"/>
        </w:rPr>
        <w:t>рунтовий покрив є одним з основних компонентів довкілля, який виконує життєво важливі біосферні функції і разом із рослинністю утворює єдину систему.</w:t>
      </w:r>
    </w:p>
    <w:p w:rsidR="000107F9" w:rsidRPr="00D16A59" w:rsidRDefault="000107F9" w:rsidP="00D3464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A59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1945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дослідження</w:t>
      </w:r>
      <w:r w:rsidRPr="00D16A5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4C5C12" w:rsidRPr="00D16A59">
        <w:rPr>
          <w:rFonts w:ascii="Times New Roman" w:hAnsi="Times New Roman" w:cs="Times New Roman"/>
          <w:sz w:val="28"/>
          <w:szCs w:val="28"/>
          <w:lang w:val="uk-UA"/>
        </w:rPr>
        <w:t xml:space="preserve"> проаналізувати ареали розміщення ґрунтів</w:t>
      </w:r>
      <w:r w:rsidR="00D16A59" w:rsidRPr="004758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6A59" w:rsidRPr="00D16A59">
        <w:rPr>
          <w:rFonts w:ascii="Times New Roman" w:hAnsi="Times New Roman" w:cs="Times New Roman"/>
          <w:sz w:val="28"/>
          <w:szCs w:val="28"/>
          <w:lang w:val="uk-UA"/>
        </w:rPr>
        <w:t>Волинської області</w:t>
      </w:r>
      <w:r w:rsidR="004C5C12" w:rsidRPr="00D16A5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758A1">
        <w:rPr>
          <w:rFonts w:ascii="Times New Roman" w:hAnsi="Times New Roman" w:cs="Times New Roman"/>
          <w:sz w:val="28"/>
          <w:szCs w:val="28"/>
          <w:lang w:val="uk-UA"/>
        </w:rPr>
        <w:t xml:space="preserve"> сформувати </w:t>
      </w:r>
      <w:r w:rsidR="004C5C12" w:rsidRPr="00D16A59">
        <w:rPr>
          <w:rFonts w:ascii="Times New Roman" w:hAnsi="Times New Roman" w:cs="Times New Roman"/>
          <w:sz w:val="28"/>
          <w:szCs w:val="28"/>
          <w:lang w:val="uk-UA"/>
        </w:rPr>
        <w:t xml:space="preserve"> їх стислу характеристику</w:t>
      </w:r>
      <w:r w:rsidR="00D16A59" w:rsidRPr="00D16A5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758A1">
        <w:rPr>
          <w:rFonts w:ascii="Times New Roman" w:hAnsi="Times New Roman" w:cs="Times New Roman"/>
          <w:sz w:val="28"/>
          <w:szCs w:val="28"/>
          <w:lang w:val="uk-UA"/>
        </w:rPr>
        <w:t xml:space="preserve"> виділити</w:t>
      </w:r>
      <w:r w:rsidR="00D16A59" w:rsidRPr="00D16A59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екологічні проблеми територій.</w:t>
      </w:r>
    </w:p>
    <w:p w:rsidR="00194595" w:rsidRPr="00F850E9" w:rsidRDefault="00194595" w:rsidP="00D3464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595">
        <w:rPr>
          <w:rFonts w:ascii="Times New Roman" w:hAnsi="Times New Roman" w:cs="Times New Roman"/>
          <w:b/>
          <w:sz w:val="28"/>
          <w:szCs w:val="28"/>
          <w:lang w:val="uk-UA"/>
        </w:rPr>
        <w:t>Завдання дослідження: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850E9" w:rsidRPr="00F850E9">
        <w:rPr>
          <w:rFonts w:ascii="Times New Roman" w:hAnsi="Times New Roman" w:cs="Times New Roman"/>
          <w:sz w:val="28"/>
          <w:szCs w:val="28"/>
          <w:lang w:val="uk-UA"/>
        </w:rPr>
        <w:t>проаналізувати</w:t>
      </w:r>
      <w:r w:rsidR="00F850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850E9" w:rsidRPr="00F850E9">
        <w:rPr>
          <w:rFonts w:ascii="Times New Roman" w:hAnsi="Times New Roman" w:cs="Times New Roman"/>
          <w:sz w:val="28"/>
          <w:szCs w:val="28"/>
          <w:lang w:val="uk-UA"/>
        </w:rPr>
        <w:t>загальний земельний фонд об</w:t>
      </w:r>
      <w:r w:rsidR="00F850E9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F850E9" w:rsidRPr="00F850E9">
        <w:rPr>
          <w:rFonts w:ascii="Times New Roman" w:hAnsi="Times New Roman" w:cs="Times New Roman"/>
          <w:sz w:val="28"/>
          <w:szCs w:val="28"/>
          <w:lang w:val="uk-UA"/>
        </w:rPr>
        <w:t>асті</w:t>
      </w:r>
      <w:r w:rsidR="00F850E9">
        <w:rPr>
          <w:rFonts w:ascii="Times New Roman" w:hAnsi="Times New Roman" w:cs="Times New Roman"/>
          <w:sz w:val="28"/>
          <w:szCs w:val="28"/>
          <w:lang w:val="uk-UA"/>
        </w:rPr>
        <w:t xml:space="preserve">, класифікацію і розміщення на території ґрунтів, дослідити їх екологічний стан </w:t>
      </w:r>
      <w:r w:rsidR="004758A1">
        <w:rPr>
          <w:rFonts w:ascii="Times New Roman" w:hAnsi="Times New Roman" w:cs="Times New Roman"/>
          <w:sz w:val="28"/>
          <w:szCs w:val="28"/>
          <w:lang w:val="uk-UA"/>
        </w:rPr>
        <w:t>і розробити заходи для покращення.</w:t>
      </w:r>
      <w:r w:rsidR="00F85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12A6D" w:rsidRPr="004758A1" w:rsidRDefault="00E12A6D" w:rsidP="00D3464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результаті проведених досліджень ґрунтів </w:t>
      </w:r>
      <w:r w:rsidR="004758A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олинської області можна зробити наступні </w:t>
      </w:r>
      <w:r w:rsidRPr="00E12A6D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758A1" w:rsidRDefault="00DB6128" w:rsidP="00D3464A">
      <w:pPr>
        <w:spacing w:after="0" w:line="240" w:lineRule="auto"/>
        <w:ind w:firstLine="425"/>
        <w:jc w:val="both"/>
        <w:rPr>
          <w:rFonts w:ascii="TimesNewRoman" w:hAnsi="TimesNewRoman"/>
          <w:color w:val="000000"/>
          <w:sz w:val="28"/>
          <w:szCs w:val="28"/>
          <w:lang w:val="uk-UA"/>
        </w:rPr>
      </w:pPr>
      <w:r w:rsidRPr="004758A1">
        <w:rPr>
          <w:rFonts w:ascii="Times New Roman" w:hAnsi="Times New Roman" w:cs="Times New Roman"/>
          <w:sz w:val="28"/>
          <w:szCs w:val="28"/>
          <w:lang w:val="uk-UA"/>
        </w:rPr>
        <w:t>Земельний</w:t>
      </w:r>
      <w:r w:rsidRPr="00D16A59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4758A1"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  <w:r w:rsidRPr="00D16A59">
        <w:rPr>
          <w:rFonts w:ascii="Times New Roman" w:hAnsi="Times New Roman" w:cs="Times New Roman"/>
          <w:sz w:val="28"/>
          <w:szCs w:val="28"/>
        </w:rPr>
        <w:t xml:space="preserve"> становить 2014,4 тис. </w:t>
      </w:r>
      <w:proofErr w:type="gramStart"/>
      <w:r w:rsidRPr="00D16A59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D16A59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16A59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D16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A5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16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A59">
        <w:rPr>
          <w:rFonts w:ascii="Times New Roman" w:hAnsi="Times New Roman" w:cs="Times New Roman"/>
          <w:sz w:val="28"/>
          <w:szCs w:val="28"/>
        </w:rPr>
        <w:t>користуванні</w:t>
      </w:r>
      <w:proofErr w:type="spellEnd"/>
      <w:r w:rsidRPr="00D16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A59">
        <w:rPr>
          <w:rFonts w:ascii="Times New Roman" w:hAnsi="Times New Roman" w:cs="Times New Roman"/>
          <w:sz w:val="28"/>
          <w:szCs w:val="28"/>
        </w:rPr>
        <w:t>сільськогосподарських</w:t>
      </w:r>
      <w:proofErr w:type="spellEnd"/>
      <w:r w:rsidRPr="00D16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6A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6A59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D16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A59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D16A59">
        <w:rPr>
          <w:rFonts w:ascii="Times New Roman" w:hAnsi="Times New Roman" w:cs="Times New Roman"/>
          <w:sz w:val="28"/>
          <w:szCs w:val="28"/>
        </w:rPr>
        <w:t xml:space="preserve"> 195,7тис.га, </w:t>
      </w:r>
      <w:proofErr w:type="spellStart"/>
      <w:r w:rsidRPr="00D16A59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D16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A59">
        <w:rPr>
          <w:rFonts w:ascii="Times New Roman" w:hAnsi="Times New Roman" w:cs="Times New Roman"/>
          <w:sz w:val="28"/>
          <w:szCs w:val="28"/>
        </w:rPr>
        <w:t>сільськогосподарських</w:t>
      </w:r>
      <w:proofErr w:type="spellEnd"/>
      <w:r w:rsidRPr="00D16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A59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D16A59">
        <w:rPr>
          <w:rFonts w:ascii="Times New Roman" w:hAnsi="Times New Roman" w:cs="Times New Roman"/>
          <w:sz w:val="28"/>
          <w:szCs w:val="28"/>
        </w:rPr>
        <w:t xml:space="preserve">       10,6 </w:t>
      </w:r>
      <w:proofErr w:type="spellStart"/>
      <w:r w:rsidRPr="00D16A59">
        <w:rPr>
          <w:rFonts w:ascii="Times New Roman" w:hAnsi="Times New Roman" w:cs="Times New Roman"/>
          <w:sz w:val="28"/>
          <w:szCs w:val="28"/>
        </w:rPr>
        <w:t>тис.га</w:t>
      </w:r>
      <w:proofErr w:type="spellEnd"/>
      <w:r w:rsidRPr="00D16A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6A59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Pr="00D16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A59">
        <w:rPr>
          <w:rFonts w:ascii="Times New Roman" w:hAnsi="Times New Roman" w:cs="Times New Roman"/>
          <w:sz w:val="28"/>
          <w:szCs w:val="28"/>
        </w:rPr>
        <w:t>надано</w:t>
      </w:r>
      <w:proofErr w:type="spellEnd"/>
      <w:r w:rsidRPr="00D16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A59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D16A5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16A59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D16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A5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16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A59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D16A5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6A59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D16A59">
        <w:rPr>
          <w:rFonts w:ascii="Times New Roman" w:hAnsi="Times New Roman" w:cs="Times New Roman"/>
          <w:sz w:val="28"/>
          <w:szCs w:val="28"/>
        </w:rPr>
        <w:t xml:space="preserve"> 655,9тис.га, </w:t>
      </w:r>
      <w:proofErr w:type="spellStart"/>
      <w:r w:rsidRPr="00D16A59">
        <w:rPr>
          <w:rFonts w:ascii="Times New Roman" w:hAnsi="Times New Roman" w:cs="Times New Roman"/>
          <w:sz w:val="28"/>
          <w:szCs w:val="28"/>
        </w:rPr>
        <w:t>лісогосподарським</w:t>
      </w:r>
      <w:proofErr w:type="spellEnd"/>
      <w:r w:rsidRPr="00D16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A59">
        <w:rPr>
          <w:rFonts w:ascii="Times New Roman" w:hAnsi="Times New Roman" w:cs="Times New Roman"/>
          <w:sz w:val="28"/>
          <w:szCs w:val="28"/>
        </w:rPr>
        <w:t>підприємствам</w:t>
      </w:r>
      <w:proofErr w:type="spellEnd"/>
      <w:r w:rsidRPr="00D16A59">
        <w:rPr>
          <w:rFonts w:ascii="Times New Roman" w:hAnsi="Times New Roman" w:cs="Times New Roman"/>
          <w:sz w:val="28"/>
          <w:szCs w:val="28"/>
        </w:rPr>
        <w:t xml:space="preserve"> передано 474,5тис.га. </w:t>
      </w:r>
      <w:proofErr w:type="spellStart"/>
      <w:r w:rsidRPr="00D16A59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D16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A59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D16A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6A59">
        <w:rPr>
          <w:rFonts w:ascii="Times New Roman" w:hAnsi="Times New Roman" w:cs="Times New Roman"/>
          <w:sz w:val="28"/>
          <w:szCs w:val="28"/>
        </w:rPr>
        <w:t>установ</w:t>
      </w:r>
      <w:proofErr w:type="gramStart"/>
      <w:r w:rsidRPr="00D16A59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D16A59">
        <w:rPr>
          <w:rFonts w:ascii="Times New Roman" w:hAnsi="Times New Roman" w:cs="Times New Roman"/>
          <w:sz w:val="28"/>
          <w:szCs w:val="28"/>
        </w:rPr>
        <w:t>рганізацій</w:t>
      </w:r>
      <w:proofErr w:type="spellEnd"/>
      <w:r w:rsidRPr="00D16A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6A59">
        <w:rPr>
          <w:rFonts w:ascii="Times New Roman" w:hAnsi="Times New Roman" w:cs="Times New Roman"/>
          <w:sz w:val="28"/>
          <w:szCs w:val="28"/>
        </w:rPr>
        <w:t>промислових</w:t>
      </w:r>
      <w:proofErr w:type="spellEnd"/>
      <w:r w:rsidRPr="00D16A5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6A5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16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A59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D16A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6A59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D16A5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6A59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D16A59">
        <w:rPr>
          <w:rFonts w:ascii="Times New Roman" w:hAnsi="Times New Roman" w:cs="Times New Roman"/>
          <w:sz w:val="28"/>
          <w:szCs w:val="28"/>
        </w:rPr>
        <w:t xml:space="preserve"> транспорту, </w:t>
      </w:r>
      <w:proofErr w:type="spellStart"/>
      <w:r w:rsidRPr="00D16A59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D16A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6A59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D16A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6A59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D16A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6A59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D16A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6A59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D16A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6A59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D16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A59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D16A59">
        <w:rPr>
          <w:rFonts w:ascii="Times New Roman" w:hAnsi="Times New Roman" w:cs="Times New Roman"/>
          <w:sz w:val="28"/>
          <w:szCs w:val="28"/>
        </w:rPr>
        <w:t xml:space="preserve"> оборони,  </w:t>
      </w:r>
      <w:proofErr w:type="spellStart"/>
      <w:r w:rsidRPr="00D16A59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D16A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6A59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D16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A5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16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A59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D16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A59">
        <w:rPr>
          <w:rFonts w:ascii="Times New Roman" w:hAnsi="Times New Roman" w:cs="Times New Roman"/>
          <w:sz w:val="28"/>
          <w:szCs w:val="28"/>
        </w:rPr>
        <w:t>природоохоронного</w:t>
      </w:r>
      <w:proofErr w:type="spellEnd"/>
      <w:r w:rsidRPr="00D16A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6A59">
        <w:rPr>
          <w:rFonts w:ascii="Times New Roman" w:hAnsi="Times New Roman" w:cs="Times New Roman"/>
          <w:sz w:val="28"/>
          <w:szCs w:val="28"/>
        </w:rPr>
        <w:t>оздоровчого</w:t>
      </w:r>
      <w:proofErr w:type="spellEnd"/>
      <w:r w:rsidRPr="00D16A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6A59">
        <w:rPr>
          <w:rFonts w:ascii="Times New Roman" w:hAnsi="Times New Roman" w:cs="Times New Roman"/>
          <w:sz w:val="28"/>
          <w:szCs w:val="28"/>
        </w:rPr>
        <w:t>рекреаційного</w:t>
      </w:r>
      <w:proofErr w:type="spellEnd"/>
      <w:r w:rsidRPr="00D16A5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6A59">
        <w:rPr>
          <w:rFonts w:ascii="Times New Roman" w:hAnsi="Times New Roman" w:cs="Times New Roman"/>
          <w:sz w:val="28"/>
          <w:szCs w:val="28"/>
        </w:rPr>
        <w:t>історико-культурного</w:t>
      </w:r>
      <w:proofErr w:type="spellEnd"/>
      <w:r w:rsidRPr="00D16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A59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D16A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6A59">
        <w:rPr>
          <w:rFonts w:ascii="Times New Roman" w:hAnsi="Times New Roman" w:cs="Times New Roman"/>
          <w:sz w:val="28"/>
          <w:szCs w:val="28"/>
        </w:rPr>
        <w:t>водогосподарських</w:t>
      </w:r>
      <w:proofErr w:type="spellEnd"/>
      <w:r w:rsidRPr="00D16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A59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D16A59">
        <w:rPr>
          <w:rFonts w:ascii="Times New Roman" w:hAnsi="Times New Roman" w:cs="Times New Roman"/>
          <w:sz w:val="28"/>
          <w:szCs w:val="28"/>
        </w:rPr>
        <w:t xml:space="preserve"> </w:t>
      </w:r>
      <w:r w:rsidR="00F850E9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D16A59">
        <w:rPr>
          <w:rFonts w:ascii="Times New Roman" w:hAnsi="Times New Roman" w:cs="Times New Roman"/>
          <w:sz w:val="28"/>
          <w:szCs w:val="28"/>
        </w:rPr>
        <w:t xml:space="preserve">4,1тис.га, у </w:t>
      </w:r>
      <w:proofErr w:type="spellStart"/>
      <w:r w:rsidRPr="00D16A59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D16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A59">
        <w:rPr>
          <w:rFonts w:ascii="Times New Roman" w:hAnsi="Times New Roman" w:cs="Times New Roman"/>
          <w:sz w:val="28"/>
          <w:szCs w:val="28"/>
        </w:rPr>
        <w:t>становлять</w:t>
      </w:r>
      <w:proofErr w:type="spellEnd"/>
      <w:r w:rsidRPr="00D16A59">
        <w:rPr>
          <w:rFonts w:ascii="Times New Roman" w:hAnsi="Times New Roman" w:cs="Times New Roman"/>
          <w:sz w:val="28"/>
          <w:szCs w:val="28"/>
        </w:rPr>
        <w:t xml:space="preserve"> 62,5тис</w:t>
      </w:r>
      <w:proofErr w:type="gramStart"/>
      <w:r w:rsidRPr="00D16A5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16A59">
        <w:rPr>
          <w:rFonts w:ascii="Times New Roman" w:hAnsi="Times New Roman" w:cs="Times New Roman"/>
          <w:sz w:val="28"/>
          <w:szCs w:val="28"/>
        </w:rPr>
        <w:t>а.</w:t>
      </w:r>
      <w:r w:rsidR="00F85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6A59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D16A59">
        <w:rPr>
          <w:rFonts w:ascii="Times New Roman" w:hAnsi="Times New Roman" w:cs="Times New Roman"/>
          <w:sz w:val="28"/>
          <w:szCs w:val="28"/>
        </w:rPr>
        <w:t xml:space="preserve"> земель запасу та земель, не </w:t>
      </w:r>
      <w:proofErr w:type="spellStart"/>
      <w:r w:rsidRPr="00D16A59">
        <w:rPr>
          <w:rFonts w:ascii="Times New Roman" w:hAnsi="Times New Roman" w:cs="Times New Roman"/>
          <w:sz w:val="28"/>
          <w:szCs w:val="28"/>
        </w:rPr>
        <w:t>наданих</w:t>
      </w:r>
      <w:proofErr w:type="spellEnd"/>
      <w:r w:rsidRPr="00D16A5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16A59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D16A5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6A59">
        <w:rPr>
          <w:rFonts w:ascii="Times New Roman" w:hAnsi="Times New Roman" w:cs="Times New Roman"/>
          <w:sz w:val="28"/>
          <w:szCs w:val="28"/>
        </w:rPr>
        <w:t>постійне</w:t>
      </w:r>
      <w:proofErr w:type="spellEnd"/>
      <w:r w:rsidRPr="00D16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A59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D16A59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D16A59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D16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A59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D16A59">
        <w:rPr>
          <w:rFonts w:ascii="Times New Roman" w:hAnsi="Times New Roman" w:cs="Times New Roman"/>
          <w:sz w:val="28"/>
          <w:szCs w:val="28"/>
        </w:rPr>
        <w:t xml:space="preserve"> становить 611,1тис</w:t>
      </w:r>
      <w:proofErr w:type="gramStart"/>
      <w:r w:rsidRPr="00D16A5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16A59">
        <w:rPr>
          <w:rFonts w:ascii="Times New Roman" w:hAnsi="Times New Roman" w:cs="Times New Roman"/>
          <w:sz w:val="28"/>
          <w:szCs w:val="28"/>
        </w:rPr>
        <w:t>а</w:t>
      </w:r>
      <w:r w:rsidR="00E12A6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16A59">
        <w:rPr>
          <w:rFonts w:ascii="Times New Roman" w:hAnsi="Times New Roman" w:cs="Times New Roman"/>
          <w:color w:val="000000"/>
          <w:sz w:val="28"/>
          <w:szCs w:val="28"/>
        </w:rPr>
        <w:t>Більшість</w:t>
      </w:r>
      <w:proofErr w:type="spellEnd"/>
      <w:r w:rsidRPr="00D16A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6A59">
        <w:rPr>
          <w:rFonts w:ascii="Times New Roman" w:hAnsi="Times New Roman" w:cs="Times New Roman"/>
          <w:color w:val="000000"/>
          <w:sz w:val="28"/>
          <w:szCs w:val="28"/>
        </w:rPr>
        <w:t>меліорованих</w:t>
      </w:r>
      <w:proofErr w:type="spellEnd"/>
      <w:r w:rsidRPr="00D16A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6A59">
        <w:rPr>
          <w:rFonts w:ascii="Times New Roman" w:hAnsi="Times New Roman" w:cs="Times New Roman"/>
          <w:color w:val="000000"/>
          <w:sz w:val="28"/>
          <w:szCs w:val="28"/>
        </w:rPr>
        <w:t>ґрунтів</w:t>
      </w:r>
      <w:proofErr w:type="spellEnd"/>
      <w:r w:rsidRPr="00D16A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6A59">
        <w:rPr>
          <w:rFonts w:ascii="Times New Roman" w:hAnsi="Times New Roman" w:cs="Times New Roman"/>
          <w:color w:val="000000"/>
          <w:sz w:val="28"/>
          <w:szCs w:val="28"/>
        </w:rPr>
        <w:t>області</w:t>
      </w:r>
      <w:proofErr w:type="spellEnd"/>
      <w:r w:rsidRPr="00D16A59">
        <w:rPr>
          <w:rFonts w:ascii="Times New Roman" w:hAnsi="Times New Roman" w:cs="Times New Roman"/>
          <w:color w:val="000000"/>
          <w:sz w:val="28"/>
          <w:szCs w:val="28"/>
        </w:rPr>
        <w:t xml:space="preserve"> (81 % земель </w:t>
      </w:r>
      <w:r w:rsidRPr="004758A1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меліоративного</w:t>
      </w:r>
      <w:r w:rsidRPr="00D16A59">
        <w:rPr>
          <w:rFonts w:ascii="Times New Roman" w:hAnsi="Times New Roman" w:cs="Times New Roman"/>
          <w:color w:val="000000"/>
          <w:sz w:val="28"/>
          <w:szCs w:val="28"/>
        </w:rPr>
        <w:t xml:space="preserve"> фонду) </w:t>
      </w:r>
      <w:proofErr w:type="spellStart"/>
      <w:r w:rsidRPr="00D16A59">
        <w:rPr>
          <w:rFonts w:ascii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D16A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6A59">
        <w:rPr>
          <w:rFonts w:ascii="Times New Roman" w:hAnsi="Times New Roman" w:cs="Times New Roman"/>
          <w:color w:val="000000"/>
          <w:sz w:val="28"/>
          <w:szCs w:val="28"/>
        </w:rPr>
        <w:t>дуже</w:t>
      </w:r>
      <w:proofErr w:type="spellEnd"/>
      <w:r w:rsidRPr="00D16A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6A59">
        <w:rPr>
          <w:rFonts w:ascii="Times New Roman" w:hAnsi="Times New Roman" w:cs="Times New Roman"/>
          <w:color w:val="000000"/>
          <w:sz w:val="28"/>
          <w:szCs w:val="28"/>
        </w:rPr>
        <w:t>низький</w:t>
      </w:r>
      <w:proofErr w:type="spellEnd"/>
      <w:r w:rsidRPr="00D16A59">
        <w:rPr>
          <w:rFonts w:ascii="Times New Roman" w:hAnsi="Times New Roman" w:cs="Times New Roman"/>
          <w:color w:val="000000"/>
          <w:sz w:val="28"/>
          <w:szCs w:val="28"/>
        </w:rPr>
        <w:t xml:space="preserve"> та</w:t>
      </w:r>
      <w:r w:rsidR="004758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758A1">
        <w:rPr>
          <w:rFonts w:ascii="Times New Roman" w:hAnsi="Times New Roman" w:cs="Times New Roman"/>
          <w:color w:val="000000"/>
          <w:sz w:val="28"/>
          <w:szCs w:val="28"/>
        </w:rPr>
        <w:t>низький</w:t>
      </w:r>
      <w:proofErr w:type="spellEnd"/>
      <w:r w:rsidR="004758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758A1">
        <w:rPr>
          <w:rFonts w:ascii="Times New Roman" w:hAnsi="Times New Roman" w:cs="Times New Roman"/>
          <w:color w:val="000000"/>
          <w:sz w:val="28"/>
          <w:szCs w:val="28"/>
        </w:rPr>
        <w:t>вмі</w:t>
      </w:r>
      <w:proofErr w:type="gramStart"/>
      <w:r w:rsidR="004758A1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 w:rsidR="004758A1">
        <w:rPr>
          <w:rFonts w:ascii="Times New Roman" w:hAnsi="Times New Roman" w:cs="Times New Roman"/>
          <w:color w:val="000000"/>
          <w:sz w:val="28"/>
          <w:szCs w:val="28"/>
        </w:rPr>
        <w:t xml:space="preserve"> гумусу (&lt;1,1 %).</w:t>
      </w:r>
      <w:r w:rsidR="004758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16A59">
        <w:rPr>
          <w:rFonts w:ascii="Times New Roman" w:hAnsi="Times New Roman" w:cs="Times New Roman"/>
          <w:color w:val="000000"/>
          <w:sz w:val="28"/>
          <w:szCs w:val="28"/>
        </w:rPr>
        <w:t>Ґрунти</w:t>
      </w:r>
      <w:proofErr w:type="spellEnd"/>
      <w:r w:rsidRPr="00D16A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6A59">
        <w:rPr>
          <w:rFonts w:ascii="Times New Roman" w:hAnsi="Times New Roman" w:cs="Times New Roman"/>
          <w:color w:val="000000"/>
          <w:sz w:val="28"/>
          <w:szCs w:val="28"/>
        </w:rPr>
        <w:t>північнозахідних</w:t>
      </w:r>
      <w:proofErr w:type="spellEnd"/>
      <w:r w:rsidRPr="00D16A5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16A59">
        <w:rPr>
          <w:rFonts w:ascii="Times New Roman" w:hAnsi="Times New Roman" w:cs="Times New Roman"/>
          <w:color w:val="000000"/>
          <w:sz w:val="28"/>
          <w:szCs w:val="28"/>
        </w:rPr>
        <w:t>східних</w:t>
      </w:r>
      <w:proofErr w:type="spellEnd"/>
      <w:r w:rsidRPr="00D16A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6A59">
        <w:rPr>
          <w:rFonts w:ascii="Times New Roman" w:hAnsi="Times New Roman" w:cs="Times New Roman"/>
          <w:color w:val="000000"/>
          <w:sz w:val="28"/>
          <w:szCs w:val="28"/>
        </w:rPr>
        <w:t>районів</w:t>
      </w:r>
      <w:proofErr w:type="spellEnd"/>
      <w:r w:rsidRPr="00D16A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6A59">
        <w:rPr>
          <w:rFonts w:ascii="Times New Roman" w:hAnsi="Times New Roman" w:cs="Times New Roman"/>
          <w:color w:val="000000"/>
          <w:sz w:val="28"/>
          <w:szCs w:val="28"/>
        </w:rPr>
        <w:t>області</w:t>
      </w:r>
      <w:proofErr w:type="spellEnd"/>
      <w:r w:rsidRPr="00D16A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6A59">
        <w:rPr>
          <w:rFonts w:ascii="Times New Roman" w:hAnsi="Times New Roman" w:cs="Times New Roman"/>
          <w:color w:val="000000"/>
          <w:sz w:val="28"/>
          <w:szCs w:val="28"/>
        </w:rPr>
        <w:t>перебувають</w:t>
      </w:r>
      <w:proofErr w:type="spellEnd"/>
      <w:r w:rsidRPr="00D16A5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16A59">
        <w:rPr>
          <w:rFonts w:ascii="Times New Roman" w:hAnsi="Times New Roman" w:cs="Times New Roman"/>
          <w:color w:val="000000"/>
          <w:sz w:val="28"/>
          <w:szCs w:val="28"/>
        </w:rPr>
        <w:t>кризовому</w:t>
      </w:r>
      <w:proofErr w:type="spellEnd"/>
      <w:r w:rsidRPr="00D16A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6A59">
        <w:rPr>
          <w:rFonts w:ascii="Times New Roman" w:hAnsi="Times New Roman" w:cs="Times New Roman"/>
          <w:color w:val="000000"/>
          <w:sz w:val="28"/>
          <w:szCs w:val="28"/>
        </w:rPr>
        <w:t>стані</w:t>
      </w:r>
      <w:proofErr w:type="spellEnd"/>
      <w:r w:rsidRPr="00D16A5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F850E9" w:rsidRPr="00F850E9">
        <w:rPr>
          <w:rFonts w:ascii="TimesNewRoman" w:hAnsi="TimesNewRoman"/>
          <w:color w:val="000000"/>
          <w:sz w:val="28"/>
          <w:szCs w:val="28"/>
        </w:rPr>
        <w:t>Щ</w:t>
      </w:r>
      <w:r w:rsidR="004758A1">
        <w:rPr>
          <w:rFonts w:ascii="TimesNewRoman" w:hAnsi="TimesNewRoman"/>
          <w:color w:val="000000"/>
          <w:sz w:val="28"/>
          <w:szCs w:val="28"/>
        </w:rPr>
        <w:t>об</w:t>
      </w:r>
      <w:proofErr w:type="spellEnd"/>
      <w:r w:rsidR="004758A1">
        <w:rPr>
          <w:rFonts w:ascii="TimesNewRoman" w:hAnsi="TimesNewRoman"/>
          <w:color w:val="000000"/>
          <w:sz w:val="28"/>
          <w:szCs w:val="28"/>
        </w:rPr>
        <w:t xml:space="preserve"> </w:t>
      </w:r>
      <w:proofErr w:type="spellStart"/>
      <w:r w:rsidR="004758A1">
        <w:rPr>
          <w:rFonts w:ascii="TimesNewRoman" w:hAnsi="TimesNewRoman"/>
          <w:color w:val="000000"/>
          <w:sz w:val="28"/>
          <w:szCs w:val="28"/>
        </w:rPr>
        <w:t>запобігти</w:t>
      </w:r>
      <w:proofErr w:type="spellEnd"/>
      <w:r w:rsidR="004758A1">
        <w:rPr>
          <w:rFonts w:ascii="TimesNewRoman" w:hAnsi="TimesNewRoman"/>
          <w:color w:val="000000"/>
          <w:sz w:val="28"/>
          <w:szCs w:val="28"/>
        </w:rPr>
        <w:t xml:space="preserve"> </w:t>
      </w:r>
      <w:proofErr w:type="spellStart"/>
      <w:r w:rsidR="004758A1">
        <w:rPr>
          <w:rFonts w:ascii="TimesNewRoman" w:hAnsi="TimesNewRoman"/>
          <w:color w:val="000000"/>
          <w:sz w:val="28"/>
          <w:szCs w:val="28"/>
        </w:rPr>
        <w:t>руйнуванню</w:t>
      </w:r>
      <w:proofErr w:type="spellEnd"/>
      <w:r w:rsidR="004758A1">
        <w:rPr>
          <w:rFonts w:ascii="TimesNewRoman" w:hAnsi="TimesNewRoman"/>
          <w:color w:val="000000"/>
          <w:sz w:val="28"/>
          <w:szCs w:val="28"/>
        </w:rPr>
        <w:t xml:space="preserve"> </w:t>
      </w:r>
      <w:proofErr w:type="spellStart"/>
      <w:r w:rsidR="004758A1">
        <w:rPr>
          <w:rFonts w:ascii="TimesNewRoman" w:hAnsi="TimesNewRoman"/>
          <w:color w:val="000000"/>
          <w:sz w:val="28"/>
          <w:szCs w:val="28"/>
        </w:rPr>
        <w:t>ґрунту</w:t>
      </w:r>
      <w:proofErr w:type="spellEnd"/>
      <w:r w:rsidR="004758A1">
        <w:rPr>
          <w:rFonts w:ascii="TimesNewRoman" w:hAnsi="TimesNewRoman"/>
          <w:color w:val="000000"/>
          <w:sz w:val="28"/>
          <w:szCs w:val="28"/>
          <w:lang w:val="uk-UA"/>
        </w:rPr>
        <w:t>:</w:t>
      </w:r>
    </w:p>
    <w:p w:rsidR="004758A1" w:rsidRPr="004758A1" w:rsidRDefault="00F850E9" w:rsidP="00D3464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NewRoman" w:hAnsi="TimesNewRoman"/>
          <w:color w:val="000000"/>
          <w:sz w:val="28"/>
          <w:szCs w:val="28"/>
          <w:lang w:val="uk-UA"/>
        </w:rPr>
      </w:pPr>
      <w:proofErr w:type="spellStart"/>
      <w:r w:rsidRPr="004758A1">
        <w:rPr>
          <w:rFonts w:ascii="TimesNewRoman" w:hAnsi="TimesNewRoman"/>
          <w:color w:val="000000"/>
          <w:sz w:val="28"/>
          <w:szCs w:val="28"/>
        </w:rPr>
        <w:t>основним</w:t>
      </w:r>
      <w:proofErr w:type="spellEnd"/>
      <w:r w:rsidRPr="004758A1">
        <w:rPr>
          <w:rFonts w:ascii="TimesNewRoman" w:hAnsi="TimesNewRoman"/>
          <w:color w:val="000000"/>
          <w:sz w:val="28"/>
          <w:szCs w:val="28"/>
        </w:rPr>
        <w:t xml:space="preserve"> </w:t>
      </w:r>
      <w:proofErr w:type="spellStart"/>
      <w:r w:rsidRPr="004758A1">
        <w:rPr>
          <w:rFonts w:ascii="TimesNewRoman" w:hAnsi="TimesNewRoman"/>
          <w:color w:val="000000"/>
          <w:sz w:val="28"/>
          <w:szCs w:val="28"/>
        </w:rPr>
        <w:t>напрямом</w:t>
      </w:r>
      <w:proofErr w:type="spellEnd"/>
      <w:r w:rsidRPr="004758A1">
        <w:rPr>
          <w:rFonts w:ascii="TimesNewRoman" w:hAnsi="TimesNewRoman"/>
          <w:color w:val="000000"/>
          <w:sz w:val="28"/>
          <w:szCs w:val="28"/>
        </w:rPr>
        <w:t xml:space="preserve"> </w:t>
      </w:r>
      <w:proofErr w:type="spellStart"/>
      <w:r w:rsidRPr="004758A1">
        <w:rPr>
          <w:rFonts w:ascii="TimesNewRoman" w:hAnsi="TimesNewRoman"/>
          <w:color w:val="000000"/>
          <w:sz w:val="28"/>
          <w:szCs w:val="28"/>
        </w:rPr>
        <w:t>має</w:t>
      </w:r>
      <w:proofErr w:type="spellEnd"/>
      <w:r w:rsidRPr="004758A1">
        <w:rPr>
          <w:rFonts w:ascii="TimesNewRoman" w:hAnsi="TimesNewRoman"/>
          <w:color w:val="000000"/>
          <w:sz w:val="28"/>
          <w:szCs w:val="28"/>
        </w:rPr>
        <w:t xml:space="preserve"> стати </w:t>
      </w:r>
      <w:proofErr w:type="spellStart"/>
      <w:r w:rsidRPr="004758A1">
        <w:rPr>
          <w:rFonts w:ascii="TimesNewRoman" w:hAnsi="TimesNewRoman"/>
          <w:color w:val="000000"/>
          <w:sz w:val="28"/>
          <w:szCs w:val="28"/>
        </w:rPr>
        <w:t>реконструкція</w:t>
      </w:r>
      <w:proofErr w:type="spellEnd"/>
      <w:r w:rsidRPr="004758A1">
        <w:rPr>
          <w:rFonts w:ascii="TimesNewRoman" w:hAnsi="TimesNewRoman"/>
          <w:color w:val="000000"/>
          <w:sz w:val="28"/>
          <w:szCs w:val="28"/>
        </w:rPr>
        <w:t xml:space="preserve"> </w:t>
      </w:r>
      <w:proofErr w:type="spellStart"/>
      <w:r w:rsidRPr="004758A1">
        <w:rPr>
          <w:rFonts w:ascii="TimesNewRoman" w:hAnsi="TimesNewRoman"/>
          <w:color w:val="000000"/>
          <w:sz w:val="28"/>
          <w:szCs w:val="28"/>
        </w:rPr>
        <w:t>осушувальних</w:t>
      </w:r>
      <w:proofErr w:type="spellEnd"/>
      <w:r w:rsidRPr="004758A1">
        <w:rPr>
          <w:rFonts w:ascii="TimesNewRoman" w:hAnsi="TimesNewRoman"/>
          <w:color w:val="000000"/>
          <w:sz w:val="28"/>
          <w:szCs w:val="28"/>
        </w:rPr>
        <w:t xml:space="preserve"> систем, </w:t>
      </w:r>
      <w:proofErr w:type="spellStart"/>
      <w:r w:rsidRPr="004758A1">
        <w:rPr>
          <w:rFonts w:ascii="TimesNewRoman" w:hAnsi="TimesNewRoman"/>
          <w:color w:val="000000"/>
          <w:sz w:val="28"/>
          <w:szCs w:val="28"/>
        </w:rPr>
        <w:t>зорієнтована</w:t>
      </w:r>
      <w:proofErr w:type="spellEnd"/>
      <w:r w:rsidRPr="004758A1">
        <w:rPr>
          <w:rFonts w:ascii="TimesNewRoman" w:hAnsi="TimesNewRoman"/>
          <w:color w:val="000000"/>
          <w:sz w:val="28"/>
          <w:szCs w:val="28"/>
        </w:rPr>
        <w:t xml:space="preserve"> на</w:t>
      </w:r>
      <w:r w:rsidRPr="004758A1">
        <w:rPr>
          <w:rFonts w:ascii="TimesNewRoman" w:hAnsi="TimesNewRoman"/>
          <w:color w:val="000000"/>
          <w:sz w:val="28"/>
          <w:szCs w:val="28"/>
          <w:lang w:val="uk-UA"/>
        </w:rPr>
        <w:t xml:space="preserve"> </w:t>
      </w:r>
      <w:proofErr w:type="spellStart"/>
      <w:r w:rsidRPr="004758A1">
        <w:rPr>
          <w:rFonts w:ascii="TimesNewRoman" w:hAnsi="TimesNewRoman"/>
          <w:color w:val="000000"/>
          <w:sz w:val="28"/>
          <w:szCs w:val="28"/>
        </w:rPr>
        <w:t>утворення</w:t>
      </w:r>
      <w:proofErr w:type="spellEnd"/>
      <w:r w:rsidRPr="004758A1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4758A1">
        <w:rPr>
          <w:rFonts w:ascii="TimesNewRoman" w:hAnsi="TimesNewRoman"/>
          <w:color w:val="000000"/>
          <w:sz w:val="28"/>
          <w:szCs w:val="28"/>
          <w:lang w:val="uk-UA"/>
        </w:rPr>
        <w:t>с</w:t>
      </w:r>
      <w:proofErr w:type="spellStart"/>
      <w:r w:rsidR="004758A1" w:rsidRPr="004758A1">
        <w:rPr>
          <w:rFonts w:ascii="TimesNewRoman" w:hAnsi="TimesNewRoman"/>
          <w:color w:val="000000"/>
          <w:sz w:val="28"/>
          <w:szCs w:val="28"/>
        </w:rPr>
        <w:t>приятливих</w:t>
      </w:r>
      <w:proofErr w:type="spellEnd"/>
      <w:r w:rsidR="004758A1" w:rsidRPr="004758A1">
        <w:rPr>
          <w:rFonts w:ascii="TimesNewRoman" w:hAnsi="TimesNewRoman"/>
          <w:color w:val="000000"/>
          <w:sz w:val="28"/>
          <w:szCs w:val="28"/>
        </w:rPr>
        <w:t xml:space="preserve"> </w:t>
      </w:r>
      <w:proofErr w:type="spellStart"/>
      <w:r w:rsidR="004758A1" w:rsidRPr="004758A1">
        <w:rPr>
          <w:rFonts w:ascii="TimesNewRoman" w:hAnsi="TimesNewRoman"/>
          <w:color w:val="000000"/>
          <w:sz w:val="28"/>
          <w:szCs w:val="28"/>
        </w:rPr>
        <w:t>екологічних</w:t>
      </w:r>
      <w:proofErr w:type="spellEnd"/>
      <w:r w:rsidR="004758A1" w:rsidRPr="004758A1">
        <w:rPr>
          <w:rFonts w:ascii="TimesNewRoman" w:hAnsi="TimesNewRoman"/>
          <w:color w:val="000000"/>
          <w:sz w:val="28"/>
          <w:szCs w:val="28"/>
        </w:rPr>
        <w:t xml:space="preserve"> умов</w:t>
      </w:r>
      <w:r w:rsidR="004758A1" w:rsidRPr="004758A1">
        <w:rPr>
          <w:rFonts w:ascii="TimesNewRoman" w:hAnsi="TimesNewRoman"/>
          <w:color w:val="000000"/>
          <w:sz w:val="28"/>
          <w:szCs w:val="28"/>
          <w:lang w:val="uk-UA"/>
        </w:rPr>
        <w:t>;</w:t>
      </w:r>
    </w:p>
    <w:p w:rsidR="004758A1" w:rsidRPr="004758A1" w:rsidRDefault="004758A1" w:rsidP="00D3464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NewRoman" w:hAnsi="TimesNewRoman"/>
          <w:color w:val="000000"/>
          <w:sz w:val="28"/>
          <w:szCs w:val="28"/>
          <w:lang w:val="uk-UA"/>
        </w:rPr>
      </w:pPr>
      <w:r w:rsidRPr="004758A1">
        <w:rPr>
          <w:rFonts w:ascii="TimesNewRoman" w:hAnsi="TimesNewRoman"/>
          <w:color w:val="000000"/>
          <w:sz w:val="28"/>
          <w:szCs w:val="28"/>
          <w:lang w:val="uk-UA"/>
        </w:rPr>
        <w:t>в</w:t>
      </w:r>
      <w:proofErr w:type="spellStart"/>
      <w:r w:rsidR="00F850E9" w:rsidRPr="004758A1">
        <w:rPr>
          <w:rFonts w:ascii="TimesNewRoman" w:hAnsi="TimesNewRoman"/>
          <w:color w:val="000000"/>
          <w:sz w:val="28"/>
          <w:szCs w:val="28"/>
        </w:rPr>
        <w:t>икористання</w:t>
      </w:r>
      <w:proofErr w:type="spellEnd"/>
      <w:r w:rsidR="00F850E9" w:rsidRPr="004758A1">
        <w:rPr>
          <w:rFonts w:ascii="TimesNewRoman" w:hAnsi="TimesNewRoman"/>
          <w:color w:val="000000"/>
          <w:sz w:val="28"/>
          <w:szCs w:val="28"/>
        </w:rPr>
        <w:t xml:space="preserve"> </w:t>
      </w:r>
      <w:proofErr w:type="spellStart"/>
      <w:r w:rsidR="00F850E9" w:rsidRPr="004758A1">
        <w:rPr>
          <w:rFonts w:ascii="TimesNewRoman" w:hAnsi="TimesNewRoman"/>
          <w:color w:val="000000"/>
          <w:sz w:val="28"/>
          <w:szCs w:val="28"/>
        </w:rPr>
        <w:t>осушених</w:t>
      </w:r>
      <w:proofErr w:type="spellEnd"/>
      <w:r w:rsidR="00F850E9" w:rsidRPr="004758A1">
        <w:rPr>
          <w:rFonts w:ascii="TimesNewRoman" w:hAnsi="TimesNewRoman"/>
          <w:color w:val="000000"/>
          <w:sz w:val="28"/>
          <w:szCs w:val="28"/>
        </w:rPr>
        <w:t xml:space="preserve"> </w:t>
      </w:r>
      <w:proofErr w:type="spellStart"/>
      <w:r w:rsidR="00F850E9" w:rsidRPr="004758A1">
        <w:rPr>
          <w:rFonts w:ascii="TimesNewRoman" w:hAnsi="TimesNewRoman"/>
          <w:color w:val="000000"/>
          <w:sz w:val="28"/>
          <w:szCs w:val="28"/>
        </w:rPr>
        <w:t>ґрунтів</w:t>
      </w:r>
      <w:proofErr w:type="spellEnd"/>
      <w:r w:rsidR="00F850E9" w:rsidRPr="004758A1">
        <w:rPr>
          <w:rFonts w:ascii="TimesNewRoman" w:hAnsi="TimesNewRoman"/>
          <w:color w:val="000000"/>
          <w:sz w:val="28"/>
          <w:szCs w:val="28"/>
        </w:rPr>
        <w:t xml:space="preserve"> </w:t>
      </w:r>
      <w:proofErr w:type="spellStart"/>
      <w:r w:rsidR="00F850E9" w:rsidRPr="004758A1">
        <w:rPr>
          <w:rFonts w:ascii="TimesNewRoman" w:hAnsi="TimesNewRoman"/>
          <w:color w:val="000000"/>
          <w:sz w:val="28"/>
          <w:szCs w:val="28"/>
        </w:rPr>
        <w:t>має</w:t>
      </w:r>
      <w:proofErr w:type="spellEnd"/>
      <w:r w:rsidR="00F850E9" w:rsidRPr="004758A1">
        <w:rPr>
          <w:rFonts w:ascii="TimesNewRoman" w:hAnsi="TimesNewRoman"/>
          <w:color w:val="000000"/>
          <w:sz w:val="28"/>
          <w:szCs w:val="28"/>
        </w:rPr>
        <w:t xml:space="preserve"> </w:t>
      </w:r>
      <w:proofErr w:type="spellStart"/>
      <w:r w:rsidR="00F850E9" w:rsidRPr="004758A1">
        <w:rPr>
          <w:rFonts w:ascii="TimesNewRoman" w:hAnsi="TimesNewRoman"/>
          <w:color w:val="000000"/>
          <w:sz w:val="28"/>
          <w:szCs w:val="28"/>
        </w:rPr>
        <w:t>носити</w:t>
      </w:r>
      <w:proofErr w:type="spellEnd"/>
      <w:r w:rsidR="00F850E9" w:rsidRPr="004758A1">
        <w:rPr>
          <w:rFonts w:ascii="TimesNewRoman" w:hAnsi="TimesNewRoman"/>
          <w:color w:val="000000"/>
          <w:sz w:val="28"/>
          <w:szCs w:val="28"/>
        </w:rPr>
        <w:t xml:space="preserve"> </w:t>
      </w:r>
      <w:proofErr w:type="spellStart"/>
      <w:r w:rsidR="00F850E9" w:rsidRPr="004758A1">
        <w:rPr>
          <w:rFonts w:ascii="TimesNewRoman" w:hAnsi="TimesNewRoman"/>
          <w:color w:val="000000"/>
          <w:sz w:val="28"/>
          <w:szCs w:val="28"/>
        </w:rPr>
        <w:t>природоохоронний</w:t>
      </w:r>
      <w:proofErr w:type="spellEnd"/>
      <w:r w:rsidR="00F850E9" w:rsidRPr="004758A1">
        <w:rPr>
          <w:rFonts w:ascii="TimesNewRoman" w:hAnsi="TimesNewRoman"/>
          <w:color w:val="000000"/>
          <w:sz w:val="28"/>
          <w:szCs w:val="28"/>
        </w:rPr>
        <w:t xml:space="preserve"> характер </w:t>
      </w:r>
      <w:proofErr w:type="spellStart"/>
      <w:r w:rsidR="00F850E9" w:rsidRPr="004758A1">
        <w:rPr>
          <w:rFonts w:ascii="TimesNewRoman" w:hAnsi="TimesNewRoman"/>
          <w:color w:val="000000"/>
          <w:sz w:val="28"/>
          <w:szCs w:val="28"/>
        </w:rPr>
        <w:t>і</w:t>
      </w:r>
      <w:proofErr w:type="spellEnd"/>
      <w:r w:rsidR="00F850E9" w:rsidRPr="004758A1">
        <w:rPr>
          <w:rFonts w:ascii="TimesNewRoman" w:hAnsi="TimesNewRoman"/>
          <w:color w:val="000000"/>
          <w:sz w:val="28"/>
          <w:szCs w:val="28"/>
        </w:rPr>
        <w:t xml:space="preserve"> бути </w:t>
      </w:r>
      <w:proofErr w:type="spellStart"/>
      <w:r w:rsidR="00F850E9" w:rsidRPr="004758A1">
        <w:rPr>
          <w:rFonts w:ascii="TimesNewRoman" w:hAnsi="TimesNewRoman"/>
          <w:color w:val="000000"/>
          <w:sz w:val="28"/>
          <w:szCs w:val="28"/>
        </w:rPr>
        <w:t>направленим</w:t>
      </w:r>
      <w:proofErr w:type="spellEnd"/>
      <w:r w:rsidR="00F850E9" w:rsidRPr="004758A1">
        <w:rPr>
          <w:rFonts w:ascii="TimesNewRoman" w:hAnsi="TimesNewRoman"/>
          <w:color w:val="000000"/>
          <w:sz w:val="28"/>
          <w:szCs w:val="28"/>
        </w:rPr>
        <w:t xml:space="preserve"> на</w:t>
      </w:r>
      <w:r w:rsidR="00F850E9" w:rsidRPr="004758A1">
        <w:rPr>
          <w:rFonts w:ascii="TimesNewRoman" w:hAnsi="TimesNewRoman"/>
          <w:color w:val="000000"/>
          <w:sz w:val="28"/>
          <w:szCs w:val="28"/>
          <w:lang w:val="uk-UA"/>
        </w:rPr>
        <w:t xml:space="preserve"> </w:t>
      </w:r>
      <w:proofErr w:type="spellStart"/>
      <w:r w:rsidR="00F850E9" w:rsidRPr="004758A1">
        <w:rPr>
          <w:rFonts w:ascii="TimesNewRoman" w:hAnsi="TimesNewRoman"/>
          <w:color w:val="000000"/>
          <w:sz w:val="28"/>
          <w:szCs w:val="28"/>
        </w:rPr>
        <w:t>підвищення</w:t>
      </w:r>
      <w:proofErr w:type="spellEnd"/>
      <w:r w:rsidR="00F850E9" w:rsidRPr="004758A1">
        <w:rPr>
          <w:rFonts w:ascii="TimesNewRoman" w:hAnsi="TimesNewRoman"/>
          <w:color w:val="000000"/>
          <w:sz w:val="28"/>
          <w:szCs w:val="28"/>
        </w:rPr>
        <w:t xml:space="preserve"> </w:t>
      </w:r>
      <w:proofErr w:type="spellStart"/>
      <w:r w:rsidR="00F850E9" w:rsidRPr="004758A1">
        <w:rPr>
          <w:rFonts w:ascii="TimesNewRoman" w:hAnsi="TimesNewRoman"/>
          <w:color w:val="000000"/>
          <w:sz w:val="28"/>
          <w:szCs w:val="28"/>
        </w:rPr>
        <w:t>екологічної</w:t>
      </w:r>
      <w:proofErr w:type="spellEnd"/>
      <w:r w:rsidR="00F850E9" w:rsidRPr="004758A1">
        <w:rPr>
          <w:rFonts w:ascii="TimesNewRoman" w:hAnsi="TimesNewRoman"/>
          <w:color w:val="000000"/>
          <w:sz w:val="28"/>
          <w:szCs w:val="28"/>
        </w:rPr>
        <w:t xml:space="preserve"> </w:t>
      </w:r>
      <w:proofErr w:type="spellStart"/>
      <w:r w:rsidRPr="004758A1">
        <w:rPr>
          <w:rFonts w:ascii="TimesNewRoman" w:hAnsi="TimesNewRoman"/>
          <w:color w:val="000000"/>
          <w:sz w:val="28"/>
          <w:szCs w:val="28"/>
        </w:rPr>
        <w:t>стійкості</w:t>
      </w:r>
      <w:proofErr w:type="spellEnd"/>
      <w:r w:rsidRPr="004758A1">
        <w:rPr>
          <w:rFonts w:ascii="TimesNewRoman" w:hAnsi="TimesNewRoman"/>
          <w:color w:val="000000"/>
          <w:sz w:val="28"/>
          <w:szCs w:val="28"/>
        </w:rPr>
        <w:t xml:space="preserve"> </w:t>
      </w:r>
      <w:proofErr w:type="spellStart"/>
      <w:r w:rsidRPr="004758A1">
        <w:rPr>
          <w:rFonts w:ascii="TimesNewRoman" w:hAnsi="TimesNewRoman"/>
          <w:color w:val="000000"/>
          <w:sz w:val="28"/>
          <w:szCs w:val="28"/>
        </w:rPr>
        <w:t>ґрунтового</w:t>
      </w:r>
      <w:proofErr w:type="spellEnd"/>
      <w:r w:rsidRPr="004758A1">
        <w:rPr>
          <w:rFonts w:ascii="TimesNewRoman" w:hAnsi="TimesNewRoman"/>
          <w:color w:val="000000"/>
          <w:sz w:val="28"/>
          <w:szCs w:val="28"/>
        </w:rPr>
        <w:t xml:space="preserve"> комплексу</w:t>
      </w:r>
      <w:r w:rsidRPr="004758A1">
        <w:rPr>
          <w:rFonts w:ascii="TimesNewRoman" w:hAnsi="TimesNewRoman"/>
          <w:color w:val="000000"/>
          <w:sz w:val="28"/>
          <w:szCs w:val="28"/>
          <w:lang w:val="uk-UA"/>
        </w:rPr>
        <w:t>;</w:t>
      </w:r>
    </w:p>
    <w:p w:rsidR="004758A1" w:rsidRPr="004758A1" w:rsidRDefault="004758A1" w:rsidP="00D3464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NewRoman" w:hAnsi="TimesNewRoman"/>
          <w:color w:val="000000"/>
          <w:lang w:val="uk-UA"/>
        </w:rPr>
      </w:pPr>
      <w:r w:rsidRPr="004758A1">
        <w:rPr>
          <w:rFonts w:ascii="TimesNewRoman" w:hAnsi="TimesNewRoman"/>
          <w:color w:val="000000"/>
          <w:sz w:val="28"/>
          <w:szCs w:val="28"/>
          <w:lang w:val="uk-UA"/>
        </w:rPr>
        <w:t>п</w:t>
      </w:r>
      <w:proofErr w:type="spellStart"/>
      <w:r w:rsidR="00F850E9" w:rsidRPr="004758A1">
        <w:rPr>
          <w:rFonts w:ascii="TimesNewRoman" w:hAnsi="TimesNewRoman"/>
          <w:color w:val="000000"/>
          <w:sz w:val="28"/>
          <w:szCs w:val="28"/>
        </w:rPr>
        <w:t>отрібні</w:t>
      </w:r>
      <w:proofErr w:type="spellEnd"/>
      <w:r w:rsidR="00F850E9" w:rsidRPr="004758A1">
        <w:rPr>
          <w:rFonts w:ascii="TimesNewRoman" w:hAnsi="TimesNewRoman"/>
          <w:color w:val="000000"/>
          <w:sz w:val="28"/>
          <w:szCs w:val="28"/>
        </w:rPr>
        <w:t xml:space="preserve"> </w:t>
      </w:r>
      <w:proofErr w:type="spellStart"/>
      <w:r w:rsidR="00F850E9" w:rsidRPr="004758A1">
        <w:rPr>
          <w:rFonts w:ascii="TimesNewRoman" w:hAnsi="TimesNewRoman"/>
          <w:color w:val="000000"/>
          <w:sz w:val="28"/>
          <w:szCs w:val="28"/>
        </w:rPr>
        <w:t>відповідні</w:t>
      </w:r>
      <w:proofErr w:type="spellEnd"/>
      <w:r w:rsidR="00F850E9" w:rsidRPr="004758A1">
        <w:rPr>
          <w:rFonts w:ascii="TimesNewRoman" w:hAnsi="TimesNewRoman"/>
          <w:color w:val="000000"/>
          <w:sz w:val="28"/>
          <w:szCs w:val="28"/>
        </w:rPr>
        <w:t xml:space="preserve"> </w:t>
      </w:r>
      <w:proofErr w:type="spellStart"/>
      <w:r w:rsidR="00F850E9" w:rsidRPr="004758A1">
        <w:rPr>
          <w:rFonts w:ascii="TimesNewRoman" w:hAnsi="TimesNewRoman"/>
          <w:color w:val="000000"/>
          <w:sz w:val="28"/>
          <w:szCs w:val="28"/>
        </w:rPr>
        <w:t>асигнування</w:t>
      </w:r>
      <w:proofErr w:type="spellEnd"/>
      <w:r w:rsidR="00F850E9" w:rsidRPr="004758A1">
        <w:rPr>
          <w:rFonts w:ascii="TimesNewRoman" w:hAnsi="TimesNewRoman"/>
          <w:color w:val="000000"/>
          <w:sz w:val="28"/>
          <w:szCs w:val="28"/>
        </w:rPr>
        <w:t xml:space="preserve"> для</w:t>
      </w:r>
      <w:r w:rsidR="00F850E9" w:rsidRPr="004758A1">
        <w:rPr>
          <w:rFonts w:ascii="TimesNewRoman" w:hAnsi="TimesNewRoman"/>
          <w:color w:val="000000"/>
          <w:sz w:val="28"/>
          <w:szCs w:val="28"/>
          <w:lang w:val="uk-UA"/>
        </w:rPr>
        <w:t xml:space="preserve"> </w:t>
      </w:r>
      <w:r w:rsidR="00F850E9" w:rsidRPr="004758A1">
        <w:rPr>
          <w:rFonts w:ascii="TimesNewRoman" w:hAnsi="TimesNewRoman"/>
          <w:color w:val="000000"/>
          <w:sz w:val="28"/>
          <w:szCs w:val="28"/>
        </w:rPr>
        <w:t xml:space="preserve">догляду за </w:t>
      </w:r>
      <w:proofErr w:type="spellStart"/>
      <w:r w:rsidR="00F850E9" w:rsidRPr="004758A1">
        <w:rPr>
          <w:rFonts w:ascii="TimesNewRoman" w:hAnsi="TimesNewRoman"/>
          <w:color w:val="000000"/>
          <w:sz w:val="28"/>
          <w:szCs w:val="28"/>
        </w:rPr>
        <w:t>меліоративними</w:t>
      </w:r>
      <w:proofErr w:type="spellEnd"/>
      <w:r w:rsidR="00F850E9" w:rsidRPr="004758A1">
        <w:rPr>
          <w:rFonts w:ascii="TimesNewRoman" w:hAnsi="TimesNewRoman"/>
          <w:color w:val="000000"/>
          <w:sz w:val="28"/>
          <w:szCs w:val="28"/>
        </w:rPr>
        <w:t xml:space="preserve"> системами, </w:t>
      </w:r>
      <w:proofErr w:type="spellStart"/>
      <w:r w:rsidR="00F850E9" w:rsidRPr="004758A1">
        <w:rPr>
          <w:rFonts w:ascii="TimesNewRoman" w:hAnsi="TimesNewRoman"/>
          <w:color w:val="000000"/>
          <w:sz w:val="28"/>
          <w:szCs w:val="28"/>
        </w:rPr>
        <w:t>державний</w:t>
      </w:r>
      <w:proofErr w:type="spellEnd"/>
      <w:r w:rsidR="00F850E9" w:rsidRPr="004758A1">
        <w:rPr>
          <w:rFonts w:ascii="TimesNewRoman" w:hAnsi="TimesNewRoman"/>
          <w:color w:val="000000"/>
          <w:sz w:val="28"/>
          <w:szCs w:val="28"/>
        </w:rPr>
        <w:t xml:space="preserve"> контроль за </w:t>
      </w:r>
      <w:proofErr w:type="spellStart"/>
      <w:r w:rsidR="00F850E9" w:rsidRPr="004758A1">
        <w:rPr>
          <w:rFonts w:ascii="TimesNewRoman" w:hAnsi="TimesNewRoman"/>
          <w:color w:val="000000"/>
          <w:sz w:val="28"/>
          <w:szCs w:val="28"/>
        </w:rPr>
        <w:t>їхнім</w:t>
      </w:r>
      <w:proofErr w:type="spellEnd"/>
      <w:r w:rsidR="00F850E9" w:rsidRPr="004758A1">
        <w:rPr>
          <w:rFonts w:ascii="TimesNewRoman" w:hAnsi="TimesNewRoman"/>
          <w:color w:val="000000"/>
          <w:sz w:val="28"/>
          <w:szCs w:val="28"/>
        </w:rPr>
        <w:t xml:space="preserve"> станом та </w:t>
      </w:r>
      <w:proofErr w:type="spellStart"/>
      <w:r w:rsidR="00F850E9" w:rsidRPr="004758A1">
        <w:rPr>
          <w:rFonts w:ascii="TimesNewRoman" w:hAnsi="TimesNewRoman"/>
          <w:color w:val="000000"/>
          <w:sz w:val="28"/>
          <w:szCs w:val="28"/>
        </w:rPr>
        <w:t>використанням</w:t>
      </w:r>
      <w:proofErr w:type="spellEnd"/>
      <w:r w:rsidRPr="004758A1">
        <w:rPr>
          <w:rFonts w:ascii="TimesNewRoman" w:hAnsi="TimesNewRoman"/>
          <w:color w:val="000000"/>
          <w:lang w:val="uk-UA"/>
        </w:rPr>
        <w:t>;</w:t>
      </w:r>
    </w:p>
    <w:p w:rsidR="00D73737" w:rsidRPr="00D3464A" w:rsidRDefault="004758A1" w:rsidP="00D3464A">
      <w:pPr>
        <w:pStyle w:val="a3"/>
        <w:numPr>
          <w:ilvl w:val="0"/>
          <w:numId w:val="1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64A"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="00DB6128" w:rsidRPr="00D3464A">
        <w:rPr>
          <w:rFonts w:ascii="Times New Roman" w:hAnsi="Times New Roman" w:cs="Times New Roman"/>
          <w:color w:val="000000"/>
          <w:sz w:val="28"/>
          <w:szCs w:val="28"/>
          <w:lang w:val="uk-UA"/>
        </w:rPr>
        <w:t>ля оптимізації та стабілізації вмісту гумусу в ґрунтах необхідно здійснити комплекс заходів</w:t>
      </w:r>
      <w:r w:rsidR="00F850E9" w:rsidRPr="00D3464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sectPr w:rsidR="00D73737" w:rsidRPr="00D3464A" w:rsidSect="00D16A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A98"/>
    <w:multiLevelType w:val="hybridMultilevel"/>
    <w:tmpl w:val="A906E68A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B6128"/>
    <w:rsid w:val="000107F9"/>
    <w:rsid w:val="000E1D82"/>
    <w:rsid w:val="00194595"/>
    <w:rsid w:val="00225D46"/>
    <w:rsid w:val="004758A1"/>
    <w:rsid w:val="004C5C12"/>
    <w:rsid w:val="00601E88"/>
    <w:rsid w:val="006C5FD0"/>
    <w:rsid w:val="0076499D"/>
    <w:rsid w:val="00AA066A"/>
    <w:rsid w:val="00B86C9F"/>
    <w:rsid w:val="00B95196"/>
    <w:rsid w:val="00C60AC8"/>
    <w:rsid w:val="00D16A59"/>
    <w:rsid w:val="00D3464A"/>
    <w:rsid w:val="00D73737"/>
    <w:rsid w:val="00DB6128"/>
    <w:rsid w:val="00E12A6D"/>
    <w:rsid w:val="00F8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7</cp:revision>
  <dcterms:created xsi:type="dcterms:W3CDTF">2017-04-10T20:04:00Z</dcterms:created>
  <dcterms:modified xsi:type="dcterms:W3CDTF">2017-04-11T19:26:00Z</dcterms:modified>
</cp:coreProperties>
</file>