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FD" w:rsidRPr="004947D2" w:rsidRDefault="008E02FD" w:rsidP="008E02F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947D2">
        <w:rPr>
          <w:rFonts w:ascii="Times New Roman" w:hAnsi="Times New Roman"/>
          <w:bCs/>
          <w:sz w:val="24"/>
          <w:szCs w:val="24"/>
          <w:lang w:val="uk-UA"/>
        </w:rPr>
        <w:t xml:space="preserve">Робота </w:t>
      </w:r>
      <w:r w:rsidRPr="004947D2">
        <w:rPr>
          <w:rFonts w:ascii="Times New Roman" w:hAnsi="Times New Roman"/>
          <w:bCs/>
          <w:sz w:val="24"/>
          <w:szCs w:val="24"/>
        </w:rPr>
        <w:br/>
      </w:r>
      <w:r w:rsidRPr="004947D2">
        <w:rPr>
          <w:rFonts w:ascii="Times New Roman" w:hAnsi="Times New Roman"/>
          <w:bCs/>
          <w:sz w:val="24"/>
          <w:szCs w:val="24"/>
          <w:lang w:val="uk-UA"/>
        </w:rPr>
        <w:t>проектного етапу Всеукраїнського інтерактивного конкурсу Малої академії наук «</w:t>
      </w:r>
      <w:proofErr w:type="spellStart"/>
      <w:r w:rsidRPr="004947D2">
        <w:rPr>
          <w:rFonts w:ascii="Times New Roman" w:hAnsi="Times New Roman"/>
          <w:bCs/>
          <w:sz w:val="24"/>
          <w:szCs w:val="24"/>
          <w:lang w:val="uk-UA"/>
        </w:rPr>
        <w:t>МАН-Юніор</w:t>
      </w:r>
      <w:proofErr w:type="spellEnd"/>
      <w:r w:rsidRPr="004947D2">
        <w:rPr>
          <w:rFonts w:ascii="Times New Roman" w:hAnsi="Times New Roman"/>
          <w:bCs/>
          <w:sz w:val="24"/>
          <w:szCs w:val="24"/>
          <w:lang w:val="uk-UA"/>
        </w:rPr>
        <w:t xml:space="preserve"> Дослідник»</w:t>
      </w:r>
      <w:r w:rsidRPr="004947D2">
        <w:rPr>
          <w:rFonts w:ascii="Times New Roman" w:hAnsi="Times New Roman"/>
          <w:bCs/>
          <w:sz w:val="24"/>
          <w:szCs w:val="24"/>
        </w:rPr>
        <w:br/>
      </w:r>
      <w:r w:rsidRPr="004947D2">
        <w:rPr>
          <w:rFonts w:ascii="Times New Roman" w:hAnsi="Times New Roman"/>
          <w:bCs/>
          <w:sz w:val="24"/>
          <w:szCs w:val="24"/>
          <w:lang w:val="uk-UA"/>
        </w:rPr>
        <w:t>у номінації «Історик-Юніор»</w:t>
      </w:r>
    </w:p>
    <w:p w:rsidR="008E02FD" w:rsidRPr="004947D2" w:rsidRDefault="008E02FD" w:rsidP="008E02FD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</w:pPr>
      <w:r w:rsidRPr="004947D2">
        <w:rPr>
          <w:rFonts w:ascii="Times New Roman" w:eastAsiaTheme="majorEastAsia" w:hAnsi="Times New Roman" w:cs="Times New Roman"/>
          <w:b/>
          <w:bCs/>
          <w:color w:val="FF0000"/>
          <w:kern w:val="24"/>
          <w:sz w:val="24"/>
          <w:szCs w:val="24"/>
          <w:lang w:val="uk-UA"/>
        </w:rPr>
        <w:t>Історичне підґрунтя творчості Т.Г. Шевченка</w:t>
      </w:r>
      <w:r w:rsidRPr="004947D2">
        <w:rPr>
          <w:rFonts w:ascii="Times New Roman" w:eastAsiaTheme="majorEastAsia" w:hAnsi="Times New Roman" w:cs="Times New Roman"/>
          <w:color w:val="FF0000"/>
          <w:kern w:val="24"/>
          <w:sz w:val="24"/>
          <w:szCs w:val="24"/>
          <w:lang w:val="uk-UA"/>
        </w:rPr>
        <w:br/>
      </w:r>
      <w:r w:rsidRPr="004947D2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 xml:space="preserve">( аналіз історичного підґрунтя в </w:t>
      </w:r>
      <w:r w:rsidRPr="004947D2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uk-UA"/>
        </w:rPr>
        <w:t>творі Т.Г. Шевченка «Тарасова ніч»,</w:t>
      </w:r>
      <w:r w:rsidRPr="004947D2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 xml:space="preserve"> співставлення подій, описаних  поетом та порівняння  їх з історичними фактами )</w:t>
      </w:r>
    </w:p>
    <w:p w:rsidR="008E02FD" w:rsidRPr="004947D2" w:rsidRDefault="008E02FD" w:rsidP="008E02FD">
      <w:pPr>
        <w:pStyle w:val="a3"/>
        <w:spacing w:before="77" w:beforeAutospacing="0" w:after="0" w:afterAutospacing="0"/>
        <w:jc w:val="right"/>
        <w:rPr>
          <w:lang w:val="uk-UA"/>
        </w:rPr>
      </w:pPr>
      <w:r w:rsidRPr="004947D2">
        <w:rPr>
          <w:rFonts w:eastAsiaTheme="minorEastAsia"/>
          <w:bCs/>
          <w:color w:val="000000" w:themeColor="text1"/>
          <w:kern w:val="24"/>
          <w:lang w:val="uk-UA"/>
        </w:rPr>
        <w:t>Виконала учениця 11 класу</w:t>
      </w:r>
    </w:p>
    <w:p w:rsidR="008E02FD" w:rsidRPr="004947D2" w:rsidRDefault="008E02FD" w:rsidP="008E02FD">
      <w:pPr>
        <w:pStyle w:val="a3"/>
        <w:spacing w:before="77" w:beforeAutospacing="0" w:after="0" w:afterAutospacing="0"/>
        <w:jc w:val="right"/>
        <w:rPr>
          <w:lang w:val="uk-UA"/>
        </w:rPr>
      </w:pPr>
      <w:proofErr w:type="spellStart"/>
      <w:r w:rsidRPr="004947D2">
        <w:rPr>
          <w:rFonts w:eastAsiaTheme="minorEastAsia"/>
          <w:bCs/>
          <w:color w:val="000000" w:themeColor="text1"/>
          <w:kern w:val="24"/>
          <w:lang w:val="uk-UA"/>
        </w:rPr>
        <w:t>Доманівської</w:t>
      </w:r>
      <w:proofErr w:type="spellEnd"/>
      <w:r w:rsidRPr="004947D2">
        <w:rPr>
          <w:rFonts w:eastAsiaTheme="minorEastAsia"/>
          <w:bCs/>
          <w:color w:val="000000" w:themeColor="text1"/>
          <w:kern w:val="24"/>
          <w:lang w:val="uk-UA"/>
        </w:rPr>
        <w:t xml:space="preserve">  загальноосвітньої школи І-ІІІ ступенів №2</w:t>
      </w:r>
    </w:p>
    <w:p w:rsidR="008E02FD" w:rsidRPr="004947D2" w:rsidRDefault="008E02FD" w:rsidP="008E02FD">
      <w:pPr>
        <w:pStyle w:val="a3"/>
        <w:spacing w:before="77" w:beforeAutospacing="0" w:after="0" w:afterAutospacing="0"/>
        <w:jc w:val="right"/>
      </w:pPr>
      <w:proofErr w:type="spellStart"/>
      <w:r w:rsidRPr="004947D2">
        <w:rPr>
          <w:rFonts w:eastAsiaTheme="minorEastAsia"/>
          <w:bCs/>
          <w:color w:val="000000" w:themeColor="text1"/>
          <w:kern w:val="24"/>
          <w:lang w:val="uk-UA"/>
        </w:rPr>
        <w:t>смт</w:t>
      </w:r>
      <w:proofErr w:type="spellEnd"/>
      <w:r w:rsidRPr="004947D2">
        <w:rPr>
          <w:rFonts w:eastAsiaTheme="minorEastAsia"/>
          <w:bCs/>
          <w:color w:val="000000" w:themeColor="text1"/>
          <w:kern w:val="24"/>
          <w:lang w:val="uk-UA"/>
        </w:rPr>
        <w:t xml:space="preserve">. </w:t>
      </w:r>
      <w:proofErr w:type="spellStart"/>
      <w:r w:rsidRPr="004947D2">
        <w:rPr>
          <w:rFonts w:eastAsiaTheme="minorEastAsia"/>
          <w:bCs/>
          <w:color w:val="000000" w:themeColor="text1"/>
          <w:kern w:val="24"/>
          <w:lang w:val="uk-UA"/>
        </w:rPr>
        <w:t>Доманівка</w:t>
      </w:r>
      <w:proofErr w:type="spellEnd"/>
      <w:r w:rsidRPr="004947D2">
        <w:rPr>
          <w:rFonts w:eastAsiaTheme="minorEastAsia"/>
          <w:bCs/>
          <w:color w:val="000000" w:themeColor="text1"/>
          <w:kern w:val="24"/>
          <w:lang w:val="uk-UA"/>
        </w:rPr>
        <w:t>, Миколаївської області</w:t>
      </w:r>
    </w:p>
    <w:p w:rsidR="008E02FD" w:rsidRPr="004947D2" w:rsidRDefault="008E02FD" w:rsidP="008E02FD">
      <w:pPr>
        <w:pStyle w:val="a3"/>
        <w:spacing w:before="0" w:beforeAutospacing="0" w:after="0" w:afterAutospacing="0"/>
        <w:jc w:val="right"/>
        <w:rPr>
          <w:rFonts w:eastAsiaTheme="minorEastAsia"/>
          <w:b/>
          <w:bCs/>
          <w:color w:val="000000" w:themeColor="text1"/>
          <w:kern w:val="24"/>
          <w:lang w:val="uk-UA"/>
        </w:rPr>
      </w:pPr>
      <w:bookmarkStart w:id="0" w:name="_GoBack"/>
      <w:bookmarkEnd w:id="0"/>
      <w:proofErr w:type="spellStart"/>
      <w:r w:rsidRPr="004947D2">
        <w:rPr>
          <w:rFonts w:eastAsiaTheme="minorEastAsia"/>
          <w:b/>
          <w:bCs/>
          <w:color w:val="000000" w:themeColor="text1"/>
          <w:kern w:val="24"/>
          <w:lang w:val="uk-UA"/>
        </w:rPr>
        <w:t>Ніколюк</w:t>
      </w:r>
      <w:proofErr w:type="spellEnd"/>
      <w:r w:rsidRPr="004947D2">
        <w:rPr>
          <w:rFonts w:eastAsiaTheme="minorEastAsia"/>
          <w:b/>
          <w:bCs/>
          <w:color w:val="000000" w:themeColor="text1"/>
          <w:kern w:val="24"/>
          <w:lang w:val="uk-UA"/>
        </w:rPr>
        <w:t xml:space="preserve"> Анна Володимирівна</w:t>
      </w:r>
    </w:p>
    <w:p w:rsidR="008E02FD" w:rsidRPr="004947D2" w:rsidRDefault="008E02FD" w:rsidP="008E02FD">
      <w:pPr>
        <w:pStyle w:val="a3"/>
        <w:spacing w:before="0" w:beforeAutospacing="0" w:after="0" w:afterAutospacing="0"/>
        <w:jc w:val="right"/>
        <w:rPr>
          <w:rFonts w:eastAsiaTheme="minorEastAsia"/>
          <w:bCs/>
          <w:color w:val="000000" w:themeColor="text1"/>
          <w:kern w:val="24"/>
          <w:lang w:val="uk-UA"/>
        </w:rPr>
      </w:pPr>
      <w:r w:rsidRPr="004947D2">
        <w:rPr>
          <w:rFonts w:eastAsiaTheme="minorEastAsia"/>
          <w:bCs/>
          <w:color w:val="000000" w:themeColor="text1"/>
          <w:kern w:val="24"/>
          <w:lang w:val="uk-UA"/>
        </w:rPr>
        <w:t>Вчитель: Пишна Лариса Сергіївна,</w:t>
      </w:r>
    </w:p>
    <w:p w:rsidR="008E02FD" w:rsidRPr="004947D2" w:rsidRDefault="008E02FD" w:rsidP="008E02F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4947D2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учитель історії вищої кваліфікаційної категорії,                              </w:t>
      </w:r>
      <w:r w:rsidRPr="004947D2">
        <w:rPr>
          <w:rFonts w:ascii="Times New Roman" w:hAnsi="Times New Roman"/>
          <w:bCs/>
          <w:sz w:val="24"/>
          <w:szCs w:val="24"/>
        </w:rPr>
        <w:t>« учитель</w:t>
      </w:r>
      <w:proofErr w:type="spellStart"/>
      <w:r w:rsidRPr="004947D2">
        <w:rPr>
          <w:rFonts w:ascii="Times New Roman" w:hAnsi="Times New Roman"/>
          <w:bCs/>
          <w:sz w:val="24"/>
          <w:szCs w:val="24"/>
          <w:lang w:val="uk-UA"/>
        </w:rPr>
        <w:t>-методист</w:t>
      </w:r>
      <w:proofErr w:type="spellEnd"/>
      <w:r w:rsidRPr="004947D2">
        <w:rPr>
          <w:rFonts w:ascii="Times New Roman" w:hAnsi="Times New Roman"/>
          <w:bCs/>
          <w:sz w:val="24"/>
          <w:szCs w:val="24"/>
        </w:rPr>
        <w:t>»</w:t>
      </w:r>
    </w:p>
    <w:p w:rsidR="008E02FD" w:rsidRPr="004947D2" w:rsidRDefault="008E02FD" w:rsidP="008E02F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8E02FD" w:rsidRPr="004947D2" w:rsidRDefault="008E02FD" w:rsidP="004947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За основу </w:t>
      </w:r>
      <w:proofErr w:type="spellStart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порівняння</w:t>
      </w:r>
      <w:proofErr w:type="spellEnd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взято саму </w:t>
      </w:r>
      <w:proofErr w:type="spellStart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назву</w:t>
      </w:r>
      <w:proofErr w:type="spellEnd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поеми</w:t>
      </w:r>
      <w:proofErr w:type="spellEnd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«Тарасова </w:t>
      </w:r>
      <w:proofErr w:type="spellStart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ні</w:t>
      </w:r>
      <w:proofErr w:type="gramStart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ч</w:t>
      </w:r>
      <w:proofErr w:type="spellEnd"/>
      <w:proofErr w:type="gramEnd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». </w:t>
      </w:r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 </w:t>
      </w:r>
      <w:proofErr w:type="spellStart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Головний</w:t>
      </w:r>
      <w:proofErr w:type="spellEnd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герой </w:t>
      </w:r>
      <w:proofErr w:type="spellStart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цієї</w:t>
      </w:r>
      <w:proofErr w:type="spellEnd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ночі</w:t>
      </w:r>
      <w:proofErr w:type="spellEnd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постає</w:t>
      </w:r>
      <w:proofErr w:type="spellEnd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на</w:t>
      </w:r>
      <w:r w:rsidRPr="004947D2">
        <w:rPr>
          <w:rFonts w:ascii="Times New Roman" w:hAnsi="Times New Roman" w:cs="Times New Roman"/>
          <w:color w:val="F07F09"/>
          <w:sz w:val="24"/>
          <w:szCs w:val="24"/>
          <w:lang w:val="uk-UA"/>
        </w:rPr>
        <w:t xml:space="preserve"> </w:t>
      </w:r>
      <w:proofErr w:type="spellStart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першому</w:t>
      </w:r>
      <w:proofErr w:type="spellEnd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плані</w:t>
      </w:r>
      <w:proofErr w:type="spellEnd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proofErr w:type="spellStart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Велику</w:t>
      </w:r>
      <w:proofErr w:type="spellEnd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увагу</w:t>
      </w:r>
      <w:proofErr w:type="spellEnd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автор </w:t>
      </w:r>
      <w:proofErr w:type="spellStart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приділяє</w:t>
      </w:r>
      <w:proofErr w:type="spellEnd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козацькому</w:t>
      </w:r>
      <w:proofErr w:type="spellEnd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отаману</w:t>
      </w:r>
      <w:proofErr w:type="spellEnd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оскільки</w:t>
      </w:r>
      <w:proofErr w:type="spellEnd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той </w:t>
      </w:r>
      <w:proofErr w:type="spellStart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перебуває</w:t>
      </w:r>
      <w:proofErr w:type="spellEnd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gramStart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у</w:t>
      </w:r>
      <w:proofErr w:type="gramEnd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proofErr w:type="gramStart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центр</w:t>
      </w:r>
      <w:proofErr w:type="gramEnd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і</w:t>
      </w:r>
      <w:proofErr w:type="spellEnd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історичних</w:t>
      </w:r>
      <w:proofErr w:type="spellEnd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подій</w:t>
      </w:r>
      <w:proofErr w:type="spellEnd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бо</w:t>
      </w:r>
      <w:proofErr w:type="spellEnd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є </w:t>
      </w:r>
      <w:proofErr w:type="spellStart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обранцем</w:t>
      </w:r>
      <w:proofErr w:type="spellEnd"/>
      <w:r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народу.</w:t>
      </w:r>
      <w:r w:rsidRPr="004947D2">
        <w:rPr>
          <w:rFonts w:ascii="Times New Roman" w:hAnsi="Times New Roman" w:cs="Times New Roman"/>
          <w:sz w:val="24"/>
          <w:szCs w:val="24"/>
        </w:rPr>
        <w:t xml:space="preserve"> В основу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згаданого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твору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покладена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історична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подія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перемога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козаків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військом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польської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шляхти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у 1630 р. </w:t>
      </w:r>
      <w:proofErr w:type="spellStart"/>
      <w:proofErr w:type="gramStart"/>
      <w:r w:rsidRPr="004947D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47D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Переяславом.</w:t>
      </w:r>
    </w:p>
    <w:p w:rsidR="008E02FD" w:rsidRPr="004947D2" w:rsidRDefault="008E02FD" w:rsidP="004947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7D2">
        <w:rPr>
          <w:rFonts w:ascii="Times New Roman" w:hAnsi="Times New Roman" w:cs="Times New Roman"/>
          <w:b/>
          <w:sz w:val="24"/>
          <w:szCs w:val="24"/>
        </w:rPr>
        <w:t xml:space="preserve"> Тема: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зображення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боротьби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козацтва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польськими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за</w:t>
      </w:r>
      <w:r w:rsidRPr="004947D2"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арбниками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змалювання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ночі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розгрому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армії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польського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воєначаль</w:t>
      </w:r>
      <w:r w:rsidRPr="004947D2">
        <w:rPr>
          <w:rFonts w:ascii="Times New Roman" w:hAnsi="Times New Roman" w:cs="Times New Roman"/>
          <w:sz w:val="24"/>
          <w:szCs w:val="24"/>
        </w:rPr>
        <w:softHyphen/>
        <w:t>ника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Конецпольського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47D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47D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антишляхетського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повстання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1630 р.,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очоленого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гетьманом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Тарасом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Федоровичем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Трясилом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>).</w:t>
      </w:r>
    </w:p>
    <w:p w:rsidR="008E02FD" w:rsidRPr="004947D2" w:rsidRDefault="008E02FD" w:rsidP="004947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b/>
          <w:sz w:val="24"/>
          <w:szCs w:val="24"/>
        </w:rPr>
        <w:t>Ідея</w:t>
      </w:r>
      <w:proofErr w:type="spellEnd"/>
      <w:r w:rsidRPr="004947D2">
        <w:rPr>
          <w:rFonts w:ascii="Times New Roman" w:hAnsi="Times New Roman" w:cs="Times New Roman"/>
          <w:b/>
          <w:sz w:val="24"/>
          <w:szCs w:val="24"/>
        </w:rPr>
        <w:t>:</w:t>
      </w:r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возвеличення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мужності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героїзму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цілеспрямованості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наполегли</w:t>
      </w:r>
      <w:r w:rsidRPr="004947D2">
        <w:rPr>
          <w:rFonts w:ascii="Times New Roman" w:hAnsi="Times New Roman" w:cs="Times New Roman"/>
          <w:sz w:val="24"/>
          <w:szCs w:val="24"/>
        </w:rPr>
        <w:softHyphen/>
        <w:t>вої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47D2">
        <w:rPr>
          <w:rFonts w:ascii="Times New Roman" w:hAnsi="Times New Roman" w:cs="Times New Roman"/>
          <w:sz w:val="24"/>
          <w:szCs w:val="24"/>
        </w:rPr>
        <w:t>віри</w:t>
      </w:r>
      <w:proofErr w:type="spellEnd"/>
      <w:proofErr w:type="gramEnd"/>
      <w:r w:rsidRPr="004947D2">
        <w:rPr>
          <w:rFonts w:ascii="Times New Roman" w:hAnsi="Times New Roman" w:cs="Times New Roman"/>
          <w:sz w:val="24"/>
          <w:szCs w:val="24"/>
        </w:rPr>
        <w:t xml:space="preserve"> в перемогу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козаків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чолі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гетьманом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Трясилом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засудження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жорстокості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жадібності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ляхів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полонили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український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народ,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по</w:t>
      </w:r>
      <w:r w:rsidRPr="004947D2">
        <w:rPr>
          <w:rFonts w:ascii="Times New Roman" w:hAnsi="Times New Roman" w:cs="Times New Roman"/>
          <w:sz w:val="24"/>
          <w:szCs w:val="24"/>
        </w:rPr>
        <w:softHyphen/>
        <w:t>збавляючи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віри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християнської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>.</w:t>
      </w:r>
    </w:p>
    <w:p w:rsidR="008E02FD" w:rsidRPr="004947D2" w:rsidRDefault="008E02FD" w:rsidP="004947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b/>
          <w:sz w:val="24"/>
          <w:szCs w:val="24"/>
        </w:rPr>
        <w:t>Основна</w:t>
      </w:r>
      <w:proofErr w:type="spellEnd"/>
      <w:r w:rsidRPr="004947D2">
        <w:rPr>
          <w:rFonts w:ascii="Times New Roman" w:hAnsi="Times New Roman" w:cs="Times New Roman"/>
          <w:b/>
          <w:sz w:val="24"/>
          <w:szCs w:val="24"/>
        </w:rPr>
        <w:t xml:space="preserve"> думка:</w:t>
      </w:r>
      <w:r w:rsidRPr="004947D2">
        <w:rPr>
          <w:rFonts w:ascii="Times New Roman" w:hAnsi="Times New Roman" w:cs="Times New Roman"/>
          <w:sz w:val="24"/>
          <w:szCs w:val="24"/>
        </w:rPr>
        <w:t xml:space="preserve"> наш народ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пам’ятати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шанувати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обо</w:t>
      </w:r>
      <w:r w:rsidRPr="004947D2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онців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подвиги; тих,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визволяв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рабства і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поневолення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>.</w:t>
      </w:r>
    </w:p>
    <w:p w:rsidR="008E02FD" w:rsidRPr="004947D2" w:rsidRDefault="004947D2" w:rsidP="004947D2">
      <w:pPr>
        <w:spacing w:after="0" w:line="360" w:lineRule="auto"/>
        <w:jc w:val="both"/>
        <w:rPr>
          <w:rFonts w:ascii="Times New Roman" w:hAnsi="Times New Roman" w:cs="Times New Roman"/>
          <w:color w:val="F07F09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  <w:t xml:space="preserve">  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Тепер</w:t>
      </w:r>
      <w:proofErr w:type="spell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звернімося</w:t>
      </w:r>
      <w:proofErr w:type="spell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до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історії</w:t>
      </w:r>
      <w:proofErr w:type="spell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: Тарасова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ніч</w:t>
      </w:r>
      <w:proofErr w:type="spell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–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розгром</w:t>
      </w:r>
      <w:proofErr w:type="spell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армії</w:t>
      </w:r>
      <w:proofErr w:type="spell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польського</w:t>
      </w:r>
      <w:proofErr w:type="spellEnd"/>
      <w:r w:rsidR="008E02FD" w:rsidRPr="004947D2">
        <w:rPr>
          <w:rFonts w:ascii="Times New Roman" w:hAnsi="Times New Roman" w:cs="Times New Roman"/>
          <w:color w:val="F07F09"/>
          <w:sz w:val="24"/>
          <w:szCs w:val="24"/>
          <w:lang w:val="uk-UA"/>
        </w:rPr>
        <w:t xml:space="preserve">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гетьмана</w:t>
      </w:r>
      <w:proofErr w:type="spell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Конецпольського</w:t>
      </w:r>
      <w:proofErr w:type="spell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яка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відбулася</w:t>
      </w:r>
      <w:proofErr w:type="spell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в 1630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році</w:t>
      </w:r>
      <w:proofErr w:type="spell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Очолював</w:t>
      </w:r>
      <w:proofErr w:type="spell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це</w:t>
      </w:r>
      <w:proofErr w:type="spell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повстання</w:t>
      </w:r>
      <w:proofErr w:type="spell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один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із</w:t>
      </w:r>
      <w:proofErr w:type="spell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козацьких</w:t>
      </w:r>
      <w:proofErr w:type="spell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отамані</w:t>
      </w:r>
      <w:proofErr w:type="gram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в</w:t>
      </w:r>
      <w:proofErr w:type="spellEnd"/>
      <w:proofErr w:type="gram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Тарас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Федорович</w:t>
      </w:r>
      <w:proofErr w:type="spell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proofErr w:type="spellStart"/>
      <w:proofErr w:type="gram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Р</w:t>
      </w:r>
      <w:proofErr w:type="gram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ішучий</w:t>
      </w:r>
      <w:proofErr w:type="spell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і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вирішальний</w:t>
      </w:r>
      <w:proofErr w:type="spell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бій</w:t>
      </w:r>
      <w:proofErr w:type="spell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стався</w:t>
      </w:r>
      <w:proofErr w:type="spell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під</w:t>
      </w:r>
      <w:proofErr w:type="spell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Переяславом 22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травня</w:t>
      </w:r>
      <w:proofErr w:type="spell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після</w:t>
      </w:r>
      <w:proofErr w:type="spell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трьох</w:t>
      </w:r>
      <w:proofErr w:type="spell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тижнів</w:t>
      </w:r>
      <w:proofErr w:type="spell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упертої</w:t>
      </w:r>
      <w:proofErr w:type="spell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боротьби</w:t>
      </w:r>
      <w:proofErr w:type="spell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повстанців</w:t>
      </w:r>
      <w:proofErr w:type="spell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проти</w:t>
      </w:r>
      <w:proofErr w:type="spell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польського</w:t>
      </w:r>
      <w:proofErr w:type="spell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війська</w:t>
      </w:r>
      <w:proofErr w:type="spell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Вночі</w:t>
      </w:r>
      <w:proofErr w:type="spell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повстанці</w:t>
      </w:r>
      <w:proofErr w:type="spell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повністю</w:t>
      </w:r>
      <w:proofErr w:type="spell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розбили</w:t>
      </w:r>
      <w:proofErr w:type="spell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армію</w:t>
      </w:r>
      <w:proofErr w:type="spell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Конецпольського</w:t>
      </w:r>
      <w:proofErr w:type="spellEnd"/>
      <w:r w:rsidR="008E02FD" w:rsidRPr="004947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</w:p>
    <w:p w:rsidR="008E02FD" w:rsidRPr="004947D2" w:rsidRDefault="008E02FD" w:rsidP="004947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47D2">
        <w:rPr>
          <w:rFonts w:ascii="Times New Roman" w:hAnsi="Times New Roman" w:cs="Times New Roman"/>
          <w:b/>
          <w:sz w:val="24"/>
          <w:szCs w:val="24"/>
        </w:rPr>
        <w:t xml:space="preserve">«Тарасова </w:t>
      </w:r>
      <w:proofErr w:type="spellStart"/>
      <w:r w:rsidRPr="004947D2">
        <w:rPr>
          <w:rFonts w:ascii="Times New Roman" w:hAnsi="Times New Roman" w:cs="Times New Roman"/>
          <w:b/>
          <w:sz w:val="24"/>
          <w:szCs w:val="24"/>
        </w:rPr>
        <w:t>ніч</w:t>
      </w:r>
      <w:proofErr w:type="spellEnd"/>
      <w:r w:rsidRPr="004947D2">
        <w:rPr>
          <w:rFonts w:ascii="Times New Roman" w:hAnsi="Times New Roman" w:cs="Times New Roman"/>
          <w:b/>
          <w:sz w:val="24"/>
          <w:szCs w:val="24"/>
        </w:rPr>
        <w:t xml:space="preserve">» — </w:t>
      </w:r>
      <w:proofErr w:type="spellStart"/>
      <w:r w:rsidRPr="004947D2">
        <w:rPr>
          <w:rFonts w:ascii="Times New Roman" w:hAnsi="Times New Roman" w:cs="Times New Roman"/>
          <w:b/>
          <w:sz w:val="24"/>
          <w:szCs w:val="24"/>
        </w:rPr>
        <w:t>це</w:t>
      </w:r>
      <w:proofErr w:type="spellEnd"/>
      <w:r w:rsidRPr="00494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b/>
          <w:sz w:val="24"/>
          <w:szCs w:val="24"/>
        </w:rPr>
        <w:t>історична</w:t>
      </w:r>
      <w:proofErr w:type="spellEnd"/>
      <w:r w:rsidRPr="00494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947D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947D2">
        <w:rPr>
          <w:rFonts w:ascii="Times New Roman" w:hAnsi="Times New Roman" w:cs="Times New Roman"/>
          <w:b/>
          <w:sz w:val="24"/>
          <w:szCs w:val="24"/>
        </w:rPr>
        <w:t>існя</w:t>
      </w:r>
      <w:proofErr w:type="spellEnd"/>
      <w:r w:rsidRPr="004947D2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4947D2">
        <w:rPr>
          <w:rFonts w:ascii="Times New Roman" w:hAnsi="Times New Roman" w:cs="Times New Roman"/>
          <w:b/>
          <w:sz w:val="24"/>
          <w:szCs w:val="24"/>
        </w:rPr>
        <w:t>далеке</w:t>
      </w:r>
      <w:proofErr w:type="spellEnd"/>
      <w:r w:rsidRPr="00494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b/>
          <w:sz w:val="24"/>
          <w:szCs w:val="24"/>
        </w:rPr>
        <w:t>героїчне</w:t>
      </w:r>
      <w:proofErr w:type="spellEnd"/>
      <w:r w:rsidRPr="00494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b/>
          <w:sz w:val="24"/>
          <w:szCs w:val="24"/>
        </w:rPr>
        <w:t>минуле</w:t>
      </w:r>
      <w:proofErr w:type="spellEnd"/>
      <w:r w:rsidRPr="004947D2">
        <w:rPr>
          <w:rFonts w:ascii="Times New Roman" w:hAnsi="Times New Roman" w:cs="Times New Roman"/>
          <w:b/>
          <w:sz w:val="24"/>
          <w:szCs w:val="24"/>
        </w:rPr>
        <w:t xml:space="preserve">, про перемогу </w:t>
      </w:r>
      <w:proofErr w:type="spellStart"/>
      <w:r w:rsidRPr="004947D2">
        <w:rPr>
          <w:rFonts w:ascii="Times New Roman" w:hAnsi="Times New Roman" w:cs="Times New Roman"/>
          <w:b/>
          <w:sz w:val="24"/>
          <w:szCs w:val="24"/>
        </w:rPr>
        <w:t>козаків</w:t>
      </w:r>
      <w:proofErr w:type="spellEnd"/>
      <w:r w:rsidRPr="00494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b/>
          <w:sz w:val="24"/>
          <w:szCs w:val="24"/>
        </w:rPr>
        <w:t>під</w:t>
      </w:r>
      <w:proofErr w:type="spellEnd"/>
      <w:r w:rsidRPr="004947D2">
        <w:rPr>
          <w:rFonts w:ascii="Times New Roman" w:hAnsi="Times New Roman" w:cs="Times New Roman"/>
          <w:b/>
          <w:sz w:val="24"/>
          <w:szCs w:val="24"/>
        </w:rPr>
        <w:t xml:space="preserve"> проводом </w:t>
      </w:r>
      <w:proofErr w:type="spellStart"/>
      <w:r w:rsidRPr="004947D2">
        <w:rPr>
          <w:rFonts w:ascii="Times New Roman" w:hAnsi="Times New Roman" w:cs="Times New Roman"/>
          <w:b/>
          <w:sz w:val="24"/>
          <w:szCs w:val="24"/>
        </w:rPr>
        <w:t>Трясила</w:t>
      </w:r>
      <w:proofErr w:type="spellEnd"/>
      <w:r w:rsidRPr="004947D2">
        <w:rPr>
          <w:rFonts w:ascii="Times New Roman" w:hAnsi="Times New Roman" w:cs="Times New Roman"/>
          <w:b/>
          <w:sz w:val="24"/>
          <w:szCs w:val="24"/>
        </w:rPr>
        <w:t xml:space="preserve"> над ворогом. Тому народ і </w:t>
      </w:r>
      <w:proofErr w:type="spellStart"/>
      <w:r w:rsidRPr="004947D2">
        <w:rPr>
          <w:rFonts w:ascii="Times New Roman" w:hAnsi="Times New Roman" w:cs="Times New Roman"/>
          <w:b/>
          <w:sz w:val="24"/>
          <w:szCs w:val="24"/>
        </w:rPr>
        <w:t>уславлює</w:t>
      </w:r>
      <w:proofErr w:type="spellEnd"/>
      <w:r w:rsidRPr="00494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b/>
          <w:sz w:val="24"/>
          <w:szCs w:val="24"/>
        </w:rPr>
        <w:t>вірних</w:t>
      </w:r>
      <w:proofErr w:type="spellEnd"/>
      <w:r w:rsidRPr="00494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b/>
          <w:sz w:val="24"/>
          <w:szCs w:val="24"/>
        </w:rPr>
        <w:t>захисників</w:t>
      </w:r>
      <w:proofErr w:type="spellEnd"/>
      <w:r w:rsidRPr="00494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b/>
          <w:sz w:val="24"/>
          <w:szCs w:val="24"/>
        </w:rPr>
        <w:t>неньки</w:t>
      </w:r>
      <w:proofErr w:type="spellEnd"/>
      <w:r w:rsidRPr="00494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4947D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947D2">
        <w:rPr>
          <w:rFonts w:ascii="Times New Roman" w:hAnsi="Times New Roman" w:cs="Times New Roman"/>
          <w:b/>
          <w:sz w:val="24"/>
          <w:szCs w:val="24"/>
        </w:rPr>
        <w:t>завдяки</w:t>
      </w:r>
      <w:proofErr w:type="spellEnd"/>
      <w:r w:rsidRPr="00494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b/>
          <w:sz w:val="24"/>
          <w:szCs w:val="24"/>
        </w:rPr>
        <w:t>яким</w:t>
      </w:r>
      <w:proofErr w:type="spellEnd"/>
      <w:r w:rsidRPr="00494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b/>
          <w:sz w:val="24"/>
          <w:szCs w:val="24"/>
        </w:rPr>
        <w:t>має</w:t>
      </w:r>
      <w:proofErr w:type="spellEnd"/>
      <w:r w:rsidRPr="004947D2">
        <w:rPr>
          <w:rFonts w:ascii="Times New Roman" w:hAnsi="Times New Roman" w:cs="Times New Roman"/>
          <w:b/>
          <w:sz w:val="24"/>
          <w:szCs w:val="24"/>
        </w:rPr>
        <w:t xml:space="preserve"> волю, </w:t>
      </w:r>
      <w:proofErr w:type="spellStart"/>
      <w:proofErr w:type="gramStart"/>
      <w:r w:rsidRPr="004947D2">
        <w:rPr>
          <w:rFonts w:ascii="Times New Roman" w:hAnsi="Times New Roman" w:cs="Times New Roman"/>
          <w:b/>
          <w:sz w:val="24"/>
          <w:szCs w:val="24"/>
        </w:rPr>
        <w:t>віру</w:t>
      </w:r>
      <w:proofErr w:type="spellEnd"/>
      <w:proofErr w:type="gramEnd"/>
      <w:r w:rsidRPr="004947D2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4947D2">
        <w:rPr>
          <w:rFonts w:ascii="Times New Roman" w:hAnsi="Times New Roman" w:cs="Times New Roman"/>
          <w:b/>
          <w:sz w:val="24"/>
          <w:szCs w:val="24"/>
        </w:rPr>
        <w:t>щастя</w:t>
      </w:r>
      <w:proofErr w:type="spellEnd"/>
      <w:r w:rsidRPr="004947D2">
        <w:rPr>
          <w:rFonts w:ascii="Times New Roman" w:hAnsi="Times New Roman" w:cs="Times New Roman"/>
          <w:b/>
          <w:sz w:val="24"/>
          <w:szCs w:val="24"/>
        </w:rPr>
        <w:t>.</w:t>
      </w:r>
      <w:r w:rsidR="004947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947D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поемі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«Тарасова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ні</w:t>
      </w:r>
      <w:proofErr w:type="gramStart"/>
      <w:r w:rsidRPr="004947D2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Pr="004947D2">
        <w:rPr>
          <w:rFonts w:ascii="Times New Roman" w:hAnsi="Times New Roman" w:cs="Times New Roman"/>
          <w:sz w:val="24"/>
          <w:szCs w:val="24"/>
        </w:rPr>
        <w:t xml:space="preserve">» автор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викриває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тих,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знищив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гетьманщину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— форму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правління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укра</w:t>
      </w:r>
      <w:r w:rsidRPr="004947D2">
        <w:rPr>
          <w:rFonts w:ascii="Times New Roman" w:hAnsi="Times New Roman" w:cs="Times New Roman"/>
          <w:sz w:val="24"/>
          <w:szCs w:val="24"/>
        </w:rPr>
        <w:softHyphen/>
        <w:t>їнської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державності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r w:rsidRPr="004947D2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москалі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, орда, ляхи». Але вона не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зникла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Шевченкові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відновилася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історична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47D2">
        <w:rPr>
          <w:rFonts w:ascii="Times New Roman" w:hAnsi="Times New Roman" w:cs="Times New Roman"/>
          <w:sz w:val="24"/>
          <w:szCs w:val="24"/>
        </w:rPr>
        <w:t>пам’ять</w:t>
      </w:r>
      <w:proofErr w:type="spellEnd"/>
      <w:proofErr w:type="gramEnd"/>
      <w:r w:rsidRPr="004947D2">
        <w:rPr>
          <w:rFonts w:ascii="Times New Roman" w:hAnsi="Times New Roman" w:cs="Times New Roman"/>
          <w:sz w:val="24"/>
          <w:szCs w:val="24"/>
        </w:rPr>
        <w:t xml:space="preserve"> народу:</w:t>
      </w:r>
    </w:p>
    <w:p w:rsidR="008E02FD" w:rsidRPr="004947D2" w:rsidRDefault="008E02FD" w:rsidP="004947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7D2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proofErr w:type="gramStart"/>
      <w:r w:rsidRPr="004947D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4947D2">
        <w:rPr>
          <w:rFonts w:ascii="Times New Roman" w:hAnsi="Times New Roman" w:cs="Times New Roman"/>
          <w:sz w:val="24"/>
          <w:szCs w:val="24"/>
        </w:rPr>
        <w:t>ілось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козачество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>,</w:t>
      </w:r>
    </w:p>
    <w:p w:rsidR="008E02FD" w:rsidRPr="004947D2" w:rsidRDefault="008E02FD" w:rsidP="004947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7D2">
        <w:rPr>
          <w:rFonts w:ascii="Times New Roman" w:hAnsi="Times New Roman" w:cs="Times New Roman"/>
          <w:sz w:val="24"/>
          <w:szCs w:val="24"/>
        </w:rPr>
        <w:t>Червоні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жупани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>?</w:t>
      </w:r>
    </w:p>
    <w:p w:rsidR="008E02FD" w:rsidRPr="004947D2" w:rsidRDefault="008E02FD" w:rsidP="004947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7D2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поділась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доля-воля,</w:t>
      </w:r>
    </w:p>
    <w:p w:rsidR="008E02FD" w:rsidRPr="004947D2" w:rsidRDefault="008E02FD" w:rsidP="004947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7D2">
        <w:rPr>
          <w:rFonts w:ascii="Times New Roman" w:hAnsi="Times New Roman" w:cs="Times New Roman"/>
          <w:sz w:val="24"/>
          <w:szCs w:val="24"/>
        </w:rPr>
        <w:t xml:space="preserve">Бунчуки?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Гетьмани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>?</w:t>
      </w:r>
    </w:p>
    <w:p w:rsidR="008E02FD" w:rsidRPr="004947D2" w:rsidRDefault="008E02FD" w:rsidP="004947D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7D2">
        <w:rPr>
          <w:rFonts w:ascii="Times New Roman" w:hAnsi="Times New Roman" w:cs="Times New Roman"/>
          <w:sz w:val="24"/>
          <w:szCs w:val="24"/>
        </w:rPr>
        <w:t>Славне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минуле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вітчизни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поет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зіставляє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ганебним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47D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47D2">
        <w:rPr>
          <w:rFonts w:ascii="Times New Roman" w:hAnsi="Times New Roman" w:cs="Times New Roman"/>
          <w:sz w:val="24"/>
          <w:szCs w:val="24"/>
        </w:rPr>
        <w:t>ід’яремним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ста</w:t>
      </w:r>
      <w:r w:rsidRPr="004947D2">
        <w:rPr>
          <w:rFonts w:ascii="Times New Roman" w:hAnsi="Times New Roman" w:cs="Times New Roman"/>
          <w:sz w:val="24"/>
          <w:szCs w:val="24"/>
        </w:rPr>
        <w:softHyphen/>
        <w:t xml:space="preserve">ном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в XIX ст. Через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осмислення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історичної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долі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автор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нагадує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читачам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про потребу </w:t>
      </w:r>
      <w:proofErr w:type="spellStart"/>
      <w:r w:rsidRPr="004947D2">
        <w:rPr>
          <w:rFonts w:ascii="Times New Roman" w:hAnsi="Times New Roman" w:cs="Times New Roman"/>
          <w:sz w:val="24"/>
          <w:szCs w:val="24"/>
        </w:rPr>
        <w:t>власного</w:t>
      </w:r>
      <w:proofErr w:type="spellEnd"/>
      <w:r w:rsidRPr="004947D2">
        <w:rPr>
          <w:rFonts w:ascii="Times New Roman" w:hAnsi="Times New Roman" w:cs="Times New Roman"/>
          <w:sz w:val="24"/>
          <w:szCs w:val="24"/>
        </w:rPr>
        <w:t xml:space="preserve"> державного устрою.</w:t>
      </w:r>
    </w:p>
    <w:p w:rsidR="002C4FF0" w:rsidRPr="004947D2" w:rsidRDefault="002C4FF0" w:rsidP="004947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4FF0" w:rsidRPr="0049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38C"/>
    <w:multiLevelType w:val="hybridMultilevel"/>
    <w:tmpl w:val="2ACAE234"/>
    <w:lvl w:ilvl="0" w:tplc="A7FE3F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A033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68E4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82BA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1464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8CE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A02A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1C25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8203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FD"/>
    <w:rsid w:val="002C4FF0"/>
    <w:rsid w:val="004947D2"/>
    <w:rsid w:val="008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0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0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2321</Characters>
  <Application>Microsoft Office Word</Application>
  <DocSecurity>0</DocSecurity>
  <Lines>19</Lines>
  <Paragraphs>5</Paragraphs>
  <ScaleCrop>false</ScaleCrop>
  <Company>SamForum.ws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2014-03-04T17:22:00Z</dcterms:created>
  <dcterms:modified xsi:type="dcterms:W3CDTF">2014-03-06T20:08:00Z</dcterms:modified>
</cp:coreProperties>
</file>