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7B" w:rsidRPr="008C2236" w:rsidRDefault="005E2B7B" w:rsidP="008C2236">
      <w:pPr>
        <w:pStyle w:val="a3"/>
        <w:spacing w:before="0" w:beforeAutospacing="0" w:after="0" w:afterAutospacing="0"/>
        <w:ind w:right="-113" w:firstLine="284"/>
        <w:jc w:val="center"/>
        <w:rPr>
          <w:bCs/>
          <w:sz w:val="28"/>
          <w:szCs w:val="28"/>
          <w:lang w:val="uk-UA"/>
        </w:rPr>
      </w:pPr>
      <w:r w:rsidRPr="008C2236">
        <w:rPr>
          <w:bCs/>
          <w:sz w:val="28"/>
          <w:szCs w:val="28"/>
          <w:lang w:val="uk-UA"/>
        </w:rPr>
        <w:t>Тези роботи</w:t>
      </w:r>
    </w:p>
    <w:p w:rsidR="005E2B7B" w:rsidRPr="008C2236" w:rsidRDefault="005E2B7B" w:rsidP="008C2236">
      <w:pPr>
        <w:pStyle w:val="a3"/>
        <w:spacing w:before="0" w:beforeAutospacing="0" w:after="0" w:afterAutospacing="0"/>
        <w:ind w:right="-113" w:firstLine="284"/>
        <w:jc w:val="center"/>
        <w:rPr>
          <w:bCs/>
          <w:sz w:val="28"/>
          <w:szCs w:val="28"/>
          <w:lang w:val="uk-UA"/>
        </w:rPr>
      </w:pPr>
      <w:r w:rsidRPr="008C2236">
        <w:rPr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5E2B7B" w:rsidRPr="008C2236" w:rsidRDefault="005E2B7B" w:rsidP="008C2236">
      <w:pPr>
        <w:pStyle w:val="a3"/>
        <w:spacing w:before="0" w:beforeAutospacing="0" w:after="0" w:afterAutospacing="0"/>
        <w:ind w:right="-113" w:firstLine="284"/>
        <w:jc w:val="center"/>
        <w:rPr>
          <w:bCs/>
          <w:sz w:val="28"/>
          <w:szCs w:val="28"/>
          <w:lang w:val="uk-UA"/>
        </w:rPr>
      </w:pPr>
      <w:r w:rsidRPr="008C2236">
        <w:rPr>
          <w:bCs/>
          <w:sz w:val="28"/>
          <w:szCs w:val="28"/>
          <w:lang w:val="uk-UA"/>
        </w:rPr>
        <w:t>Малої академії наук «</w:t>
      </w:r>
      <w:proofErr w:type="spellStart"/>
      <w:r w:rsidRPr="008C2236">
        <w:rPr>
          <w:bCs/>
          <w:sz w:val="28"/>
          <w:szCs w:val="28"/>
          <w:lang w:val="uk-UA"/>
        </w:rPr>
        <w:t>МАН-Юніор</w:t>
      </w:r>
      <w:proofErr w:type="spellEnd"/>
      <w:r w:rsidRPr="008C2236">
        <w:rPr>
          <w:bCs/>
          <w:sz w:val="28"/>
          <w:szCs w:val="28"/>
          <w:lang w:val="uk-UA"/>
        </w:rPr>
        <w:t xml:space="preserve"> Дослідник»</w:t>
      </w:r>
    </w:p>
    <w:p w:rsidR="005E2B7B" w:rsidRPr="008C2236" w:rsidRDefault="005E2B7B" w:rsidP="008C2236">
      <w:pPr>
        <w:pStyle w:val="a3"/>
        <w:spacing w:before="0" w:beforeAutospacing="0" w:after="0" w:afterAutospacing="0"/>
        <w:ind w:right="-113" w:firstLine="284"/>
        <w:jc w:val="center"/>
        <w:rPr>
          <w:bCs/>
          <w:sz w:val="28"/>
          <w:szCs w:val="28"/>
          <w:lang w:val="uk-UA"/>
        </w:rPr>
      </w:pPr>
      <w:r w:rsidRPr="008C2236">
        <w:rPr>
          <w:bCs/>
          <w:sz w:val="28"/>
          <w:szCs w:val="28"/>
          <w:lang w:val="uk-UA"/>
        </w:rPr>
        <w:t>у номінації «Астроном - Юніор»</w:t>
      </w:r>
    </w:p>
    <w:p w:rsidR="008C2236" w:rsidRDefault="005E2B7B" w:rsidP="008C2236">
      <w:pPr>
        <w:pStyle w:val="a3"/>
        <w:spacing w:before="0" w:beforeAutospacing="0" w:after="0" w:afterAutospacing="0"/>
        <w:ind w:right="-113" w:firstLine="284"/>
        <w:jc w:val="center"/>
        <w:rPr>
          <w:b/>
          <w:bCs/>
          <w:iCs/>
          <w:sz w:val="28"/>
          <w:szCs w:val="28"/>
          <w:lang w:val="uk-UA"/>
        </w:rPr>
      </w:pPr>
      <w:r w:rsidRPr="008C2236">
        <w:rPr>
          <w:bCs/>
          <w:sz w:val="28"/>
          <w:szCs w:val="28"/>
          <w:lang w:val="uk-UA"/>
        </w:rPr>
        <w:t>«</w:t>
      </w:r>
      <w:r w:rsidR="000D274A" w:rsidRPr="008C2236">
        <w:rPr>
          <w:b/>
          <w:bCs/>
          <w:iCs/>
          <w:sz w:val="28"/>
          <w:szCs w:val="28"/>
          <w:lang w:val="uk-UA"/>
        </w:rPr>
        <w:t xml:space="preserve">Комета </w:t>
      </w:r>
      <w:r w:rsidR="000D274A" w:rsidRPr="008C2236">
        <w:rPr>
          <w:b/>
          <w:bCs/>
          <w:iCs/>
          <w:sz w:val="28"/>
          <w:szCs w:val="28"/>
          <w:lang w:val="en-US"/>
        </w:rPr>
        <w:t>C</w:t>
      </w:r>
      <w:r w:rsidR="000D274A" w:rsidRPr="008C2236">
        <w:rPr>
          <w:b/>
          <w:bCs/>
          <w:iCs/>
          <w:sz w:val="28"/>
          <w:szCs w:val="28"/>
        </w:rPr>
        <w:t xml:space="preserve">/2011 </w:t>
      </w:r>
      <w:r w:rsidR="000D274A" w:rsidRPr="008C2236">
        <w:rPr>
          <w:b/>
          <w:bCs/>
          <w:iCs/>
          <w:sz w:val="28"/>
          <w:szCs w:val="28"/>
          <w:lang w:val="en-US"/>
        </w:rPr>
        <w:t>L</w:t>
      </w:r>
      <w:r w:rsidR="000D274A" w:rsidRPr="008C2236">
        <w:rPr>
          <w:b/>
          <w:bCs/>
          <w:iCs/>
          <w:sz w:val="28"/>
          <w:szCs w:val="28"/>
        </w:rPr>
        <w:t>4 (</w:t>
      </w:r>
      <w:proofErr w:type="spellStart"/>
      <w:r w:rsidR="000D274A" w:rsidRPr="008C2236">
        <w:rPr>
          <w:b/>
          <w:bCs/>
          <w:iCs/>
          <w:sz w:val="28"/>
          <w:szCs w:val="28"/>
          <w:lang w:val="en-US"/>
        </w:rPr>
        <w:t>PanSTARRS</w:t>
      </w:r>
      <w:proofErr w:type="spellEnd"/>
      <w:r w:rsidR="000D274A" w:rsidRPr="008C2236">
        <w:rPr>
          <w:b/>
          <w:bCs/>
          <w:iCs/>
          <w:sz w:val="28"/>
          <w:szCs w:val="28"/>
        </w:rPr>
        <w:t>)</w:t>
      </w:r>
      <w:r w:rsidR="000D274A" w:rsidRPr="008C2236">
        <w:rPr>
          <w:b/>
          <w:bCs/>
          <w:iCs/>
          <w:sz w:val="28"/>
          <w:szCs w:val="28"/>
          <w:lang w:val="uk-UA"/>
        </w:rPr>
        <w:t xml:space="preserve">, </w:t>
      </w:r>
    </w:p>
    <w:p w:rsidR="005E2B7B" w:rsidRPr="008C2236" w:rsidRDefault="000D274A" w:rsidP="008C2236">
      <w:pPr>
        <w:pStyle w:val="a3"/>
        <w:spacing w:before="0" w:beforeAutospacing="0" w:after="0" w:afterAutospacing="0"/>
        <w:ind w:right="-113" w:firstLine="284"/>
        <w:jc w:val="center"/>
        <w:rPr>
          <w:bCs/>
          <w:sz w:val="28"/>
          <w:szCs w:val="28"/>
          <w:lang w:val="uk-UA"/>
        </w:rPr>
      </w:pPr>
      <w:r w:rsidRPr="008C2236">
        <w:rPr>
          <w:b/>
          <w:bCs/>
          <w:iCs/>
          <w:sz w:val="28"/>
          <w:szCs w:val="28"/>
          <w:lang w:val="uk-UA"/>
        </w:rPr>
        <w:t>вивчення її характеристик  на основі фотографій</w:t>
      </w:r>
      <w:r w:rsidR="005E2B7B" w:rsidRPr="008C2236">
        <w:rPr>
          <w:bCs/>
          <w:sz w:val="28"/>
          <w:szCs w:val="28"/>
          <w:lang w:val="uk-UA"/>
        </w:rPr>
        <w:t>»</w:t>
      </w:r>
    </w:p>
    <w:p w:rsidR="005E2B7B" w:rsidRPr="008C2236" w:rsidRDefault="005E2B7B" w:rsidP="008C2236">
      <w:pPr>
        <w:pStyle w:val="a3"/>
        <w:spacing w:before="0" w:beforeAutospacing="0" w:after="0" w:afterAutospacing="0"/>
        <w:ind w:right="-113" w:firstLine="284"/>
        <w:jc w:val="center"/>
        <w:rPr>
          <w:bCs/>
          <w:sz w:val="28"/>
          <w:szCs w:val="28"/>
          <w:lang w:val="uk-UA"/>
        </w:rPr>
      </w:pPr>
      <w:r w:rsidRPr="008C2236">
        <w:rPr>
          <w:bCs/>
          <w:sz w:val="28"/>
          <w:szCs w:val="28"/>
          <w:lang w:val="uk-UA"/>
        </w:rPr>
        <w:t xml:space="preserve">учня </w:t>
      </w:r>
      <w:r w:rsidRPr="008C2236">
        <w:rPr>
          <w:bCs/>
          <w:sz w:val="28"/>
          <w:szCs w:val="28"/>
          <w:lang w:val="en-US"/>
        </w:rPr>
        <w:t>10</w:t>
      </w:r>
      <w:r w:rsidRPr="008C2236">
        <w:rPr>
          <w:bCs/>
          <w:sz w:val="28"/>
          <w:szCs w:val="28"/>
          <w:lang w:val="uk-UA"/>
        </w:rPr>
        <w:t>-А класу,</w:t>
      </w:r>
    </w:p>
    <w:p w:rsidR="005E2B7B" w:rsidRPr="008C2236" w:rsidRDefault="005E2B7B" w:rsidP="008C2236">
      <w:pPr>
        <w:pStyle w:val="a3"/>
        <w:spacing w:before="0" w:beforeAutospacing="0" w:after="0" w:afterAutospacing="0"/>
        <w:ind w:right="-113" w:firstLine="284"/>
        <w:jc w:val="center"/>
        <w:rPr>
          <w:bCs/>
          <w:sz w:val="28"/>
          <w:szCs w:val="28"/>
          <w:lang w:val="uk-UA"/>
        </w:rPr>
      </w:pPr>
      <w:proofErr w:type="spellStart"/>
      <w:r w:rsidRPr="008C2236">
        <w:rPr>
          <w:bCs/>
          <w:sz w:val="28"/>
          <w:szCs w:val="28"/>
          <w:lang w:val="uk-UA"/>
        </w:rPr>
        <w:t>Пологівської</w:t>
      </w:r>
      <w:proofErr w:type="spellEnd"/>
      <w:r w:rsidRPr="008C2236">
        <w:rPr>
          <w:bCs/>
          <w:sz w:val="28"/>
          <w:szCs w:val="28"/>
          <w:lang w:val="uk-UA"/>
        </w:rPr>
        <w:t xml:space="preserve"> спеціалізованої різнопрофільної школи</w:t>
      </w:r>
    </w:p>
    <w:p w:rsidR="005E2B7B" w:rsidRPr="008C2236" w:rsidRDefault="005E2B7B" w:rsidP="008C2236">
      <w:pPr>
        <w:pStyle w:val="a3"/>
        <w:spacing w:before="0" w:beforeAutospacing="0" w:after="0" w:afterAutospacing="0"/>
        <w:ind w:right="-113" w:firstLine="284"/>
        <w:jc w:val="center"/>
        <w:rPr>
          <w:bCs/>
          <w:sz w:val="28"/>
          <w:szCs w:val="28"/>
          <w:lang w:val="uk-UA"/>
        </w:rPr>
      </w:pPr>
      <w:r w:rsidRPr="008C2236">
        <w:rPr>
          <w:bCs/>
          <w:sz w:val="28"/>
          <w:szCs w:val="28"/>
          <w:lang w:val="uk-UA"/>
        </w:rPr>
        <w:t>І-ІІІ ступенів №2</w:t>
      </w:r>
    </w:p>
    <w:p w:rsidR="005E2B7B" w:rsidRPr="008C2236" w:rsidRDefault="005E2B7B" w:rsidP="008C2236">
      <w:pPr>
        <w:pStyle w:val="a3"/>
        <w:spacing w:before="0" w:beforeAutospacing="0" w:after="0" w:afterAutospacing="0"/>
        <w:ind w:right="-113" w:firstLine="284"/>
        <w:jc w:val="center"/>
        <w:rPr>
          <w:bCs/>
          <w:sz w:val="28"/>
          <w:szCs w:val="28"/>
          <w:lang w:val="uk-UA"/>
        </w:rPr>
      </w:pPr>
      <w:r w:rsidRPr="008C2236">
        <w:rPr>
          <w:bCs/>
          <w:sz w:val="28"/>
          <w:szCs w:val="28"/>
          <w:lang w:val="uk-UA"/>
        </w:rPr>
        <w:t>Запорізької області</w:t>
      </w:r>
    </w:p>
    <w:p w:rsidR="005E2B7B" w:rsidRPr="008C2236" w:rsidRDefault="008C2236" w:rsidP="008C22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Сиваш Олександр</w:t>
      </w:r>
    </w:p>
    <w:p w:rsidR="005E2B7B" w:rsidRDefault="005E2B7B" w:rsidP="008C22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>Науковий керівник: Сиваш Юлія Олексіївна</w:t>
      </w:r>
    </w:p>
    <w:p w:rsidR="008C2236" w:rsidRDefault="008C2236" w:rsidP="008C22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C2236" w:rsidRPr="008C2236" w:rsidRDefault="008C2236" w:rsidP="008C22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0000" w:rsidRPr="008C2236" w:rsidRDefault="008C2236" w:rsidP="008C22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2236">
        <w:rPr>
          <w:rFonts w:ascii="Times New Roman" w:hAnsi="Times New Roman" w:cs="Times New Roman"/>
          <w:bCs/>
          <w:sz w:val="28"/>
          <w:szCs w:val="28"/>
        </w:rPr>
        <w:t>Комети</w:t>
      </w:r>
      <w:proofErr w:type="spellEnd"/>
      <w:r w:rsidRPr="008C2236">
        <w:rPr>
          <w:rFonts w:ascii="Times New Roman" w:hAnsi="Times New Roman" w:cs="Times New Roman"/>
          <w:bCs/>
          <w:sz w:val="28"/>
          <w:szCs w:val="28"/>
        </w:rPr>
        <w:t xml:space="preserve">, напевно </w:t>
      </w:r>
      <w:proofErr w:type="spellStart"/>
      <w:r w:rsidRPr="008C2236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8C2236">
        <w:rPr>
          <w:rFonts w:ascii="Times New Roman" w:hAnsi="Times New Roman" w:cs="Times New Roman"/>
          <w:bCs/>
          <w:sz w:val="28"/>
          <w:szCs w:val="28"/>
        </w:rPr>
        <w:t xml:space="preserve"> самими </w:t>
      </w:r>
      <w:proofErr w:type="spellStart"/>
      <w:r w:rsidRPr="008C2236">
        <w:rPr>
          <w:rFonts w:ascii="Times New Roman" w:hAnsi="Times New Roman" w:cs="Times New Roman"/>
          <w:bCs/>
          <w:sz w:val="28"/>
          <w:szCs w:val="28"/>
        </w:rPr>
        <w:t>непередбачуваними</w:t>
      </w:r>
      <w:proofErr w:type="spellEnd"/>
      <w:r w:rsidRPr="008C223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C2236">
        <w:rPr>
          <w:rFonts w:ascii="Times New Roman" w:hAnsi="Times New Roman" w:cs="Times New Roman"/>
          <w:bCs/>
          <w:sz w:val="28"/>
          <w:szCs w:val="28"/>
        </w:rPr>
        <w:t>загадковими</w:t>
      </w:r>
      <w:proofErr w:type="spellEnd"/>
      <w:r w:rsidRPr="008C22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8C2236">
        <w:rPr>
          <w:rFonts w:ascii="Times New Roman" w:hAnsi="Times New Roman" w:cs="Times New Roman"/>
          <w:bCs/>
          <w:sz w:val="28"/>
          <w:szCs w:val="28"/>
        </w:rPr>
        <w:t xml:space="preserve"> в той же час </w:t>
      </w:r>
      <w:proofErr w:type="spellStart"/>
      <w:r w:rsidRPr="008C2236">
        <w:rPr>
          <w:rFonts w:ascii="Times New Roman" w:hAnsi="Times New Roman" w:cs="Times New Roman"/>
          <w:bCs/>
          <w:sz w:val="28"/>
          <w:szCs w:val="28"/>
        </w:rPr>
        <w:t>надзвичайно</w:t>
      </w:r>
      <w:proofErr w:type="spellEnd"/>
      <w:r w:rsidRPr="008C22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bCs/>
          <w:sz w:val="28"/>
          <w:szCs w:val="28"/>
        </w:rPr>
        <w:t>видовищними</w:t>
      </w:r>
      <w:proofErr w:type="spellEnd"/>
      <w:r w:rsidRPr="008C2236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8C2236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>єктами</w:t>
      </w:r>
      <w:proofErr w:type="spellEnd"/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Сонячної системи. </w:t>
      </w:r>
    </w:p>
    <w:p w:rsidR="00000000" w:rsidRPr="008C2236" w:rsidRDefault="008C2236" w:rsidP="008C22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236">
        <w:rPr>
          <w:rFonts w:ascii="Times New Roman" w:hAnsi="Times New Roman" w:cs="Times New Roman"/>
          <w:bCs/>
          <w:sz w:val="28"/>
          <w:szCs w:val="28"/>
          <w:lang w:val="vi-VN"/>
        </w:rPr>
        <w:t>Комета 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8C2236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мале тіло 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Сонячної 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>системи, яке обертається навколо Сонця і має так звану кому (атмосферу) і хвіст.</w:t>
      </w:r>
      <w:r w:rsidRPr="008C2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236">
        <w:rPr>
          <w:rFonts w:ascii="Times New Roman" w:hAnsi="Times New Roman" w:cs="Times New Roman"/>
          <w:bCs/>
          <w:sz w:val="28"/>
          <w:szCs w:val="28"/>
          <w:lang w:val="vi-VN"/>
        </w:rPr>
        <w:t>Кома і хвіст комети — це наслідки випаровування ядра комети під дією сонячного випромінювання. Ядро являє собою 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>малу планету</w:t>
      </w:r>
      <w:r w:rsidRPr="008C2236">
        <w:rPr>
          <w:rFonts w:ascii="Times New Roman" w:hAnsi="Times New Roman" w:cs="Times New Roman"/>
          <w:bCs/>
          <w:sz w:val="28"/>
          <w:szCs w:val="28"/>
          <w:lang w:val="vi-VN"/>
        </w:rPr>
        <w:t>, що складається з 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>каменю, криги та пилу.</w:t>
      </w:r>
      <w:r w:rsidRPr="008C2236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</w:p>
    <w:p w:rsidR="008C2236" w:rsidRDefault="000D274A" w:rsidP="008C22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2013 році ми зможемо спостерігати на небі дві яскраві комети. Наприкінці зими </w:t>
      </w:r>
      <w:r w:rsidRPr="008C223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/2011 </w:t>
      </w:r>
      <w:r w:rsidRPr="008C2236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>4 (</w:t>
      </w:r>
      <w:r w:rsidRPr="008C2236">
        <w:rPr>
          <w:rFonts w:ascii="Times New Roman" w:hAnsi="Times New Roman" w:cs="Times New Roman"/>
          <w:bCs/>
          <w:sz w:val="28"/>
          <w:szCs w:val="28"/>
          <w:lang w:val="en-US"/>
        </w:rPr>
        <w:t>PANSTARRS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та восени </w:t>
      </w:r>
      <w:r w:rsidRPr="008C223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>/2012</w:t>
      </w:r>
      <w:r w:rsidRPr="008C2236">
        <w:rPr>
          <w:rFonts w:ascii="Times New Roman" w:hAnsi="Times New Roman" w:cs="Times New Roman"/>
          <w:bCs/>
          <w:sz w:val="28"/>
          <w:szCs w:val="28"/>
          <w:lang w:val="en-US"/>
        </w:rPr>
        <w:t> S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>1 (</w:t>
      </w:r>
      <w:r w:rsidRPr="008C2236">
        <w:rPr>
          <w:rFonts w:ascii="Times New Roman" w:hAnsi="Times New Roman" w:cs="Times New Roman"/>
          <w:bCs/>
          <w:sz w:val="28"/>
          <w:szCs w:val="28"/>
          <w:lang w:val="en-US"/>
        </w:rPr>
        <w:t>ISON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</w:t>
      </w:r>
      <w:r w:rsid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Метою роботи стало вивчення комети </w:t>
      </w:r>
      <w:r w:rsidRPr="008C223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/2011 </w:t>
      </w:r>
      <w:r w:rsidRPr="008C2236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>4 (</w:t>
      </w:r>
      <w:r w:rsidRPr="008C2236">
        <w:rPr>
          <w:rFonts w:ascii="Times New Roman" w:hAnsi="Times New Roman" w:cs="Times New Roman"/>
          <w:bCs/>
          <w:sz w:val="28"/>
          <w:szCs w:val="28"/>
          <w:lang w:val="en-US"/>
        </w:rPr>
        <w:t>PANSTARRS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8C2236">
        <w:rPr>
          <w:rFonts w:ascii="Times New Roman" w:hAnsi="Times New Roman" w:cs="Times New Roman"/>
          <w:bCs/>
          <w:sz w:val="28"/>
          <w:szCs w:val="28"/>
          <w:lang w:val="uk-UA"/>
        </w:rPr>
        <w:t>, обчислення на основі фотографій її коми, блиску та довжини хвоста.</w:t>
      </w:r>
    </w:p>
    <w:p w:rsidR="000D274A" w:rsidRPr="008C2236" w:rsidRDefault="008C2236" w:rsidP="008C22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Комета </w:t>
      </w:r>
      <w:r w:rsidRPr="008C223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/2011 </w:t>
      </w:r>
      <w:r w:rsidRPr="008C2236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>4 (</w:t>
      </w:r>
      <w:r w:rsidRPr="008C2236">
        <w:rPr>
          <w:rFonts w:ascii="Times New Roman" w:hAnsi="Times New Roman" w:cs="Times New Roman"/>
          <w:bCs/>
          <w:sz w:val="28"/>
          <w:szCs w:val="28"/>
          <w:lang w:val="en-US"/>
        </w:rPr>
        <w:t>PANSTARRS</w:t>
      </w:r>
      <w:r w:rsidRPr="008C2236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0D274A" w:rsidRP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 неперіодична навколосонячна комета, відкрита 6 червня 2011 року  на телескопі </w:t>
      </w:r>
      <w:r w:rsidR="000D274A" w:rsidRPr="008C2236">
        <w:rPr>
          <w:rFonts w:ascii="Times New Roman" w:hAnsi="Times New Roman" w:cs="Times New Roman"/>
          <w:bCs/>
          <w:sz w:val="28"/>
          <w:szCs w:val="28"/>
          <w:lang w:val="en-US"/>
        </w:rPr>
        <w:t>Pan</w:t>
      </w:r>
      <w:r w:rsidR="000D274A" w:rsidRPr="008C223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0D274A" w:rsidRPr="008C2236">
        <w:rPr>
          <w:rFonts w:ascii="Times New Roman" w:hAnsi="Times New Roman" w:cs="Times New Roman"/>
          <w:bCs/>
          <w:sz w:val="28"/>
          <w:szCs w:val="28"/>
          <w:lang w:val="en-US"/>
        </w:rPr>
        <w:t>STARRS</w:t>
      </w:r>
      <w:r w:rsidR="000D274A" w:rsidRP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знаходиться біля вершини </w:t>
      </w:r>
      <w:proofErr w:type="spellStart"/>
      <w:r w:rsidR="000D274A" w:rsidRPr="008C2236">
        <w:rPr>
          <w:rFonts w:ascii="Times New Roman" w:hAnsi="Times New Roman" w:cs="Times New Roman"/>
          <w:bCs/>
          <w:sz w:val="28"/>
          <w:szCs w:val="28"/>
          <w:lang w:val="uk-UA"/>
        </w:rPr>
        <w:t>Халеакала</w:t>
      </w:r>
      <w:proofErr w:type="spellEnd"/>
      <w:r w:rsidR="000D274A" w:rsidRPr="008C2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гавайському острові </w:t>
      </w:r>
      <w:proofErr w:type="spellStart"/>
      <w:r w:rsidR="000D274A" w:rsidRPr="008C2236">
        <w:rPr>
          <w:rFonts w:ascii="Times New Roman" w:hAnsi="Times New Roman" w:cs="Times New Roman"/>
          <w:bCs/>
          <w:sz w:val="28"/>
          <w:szCs w:val="28"/>
          <w:lang w:val="uk-UA"/>
        </w:rPr>
        <w:t>Мауї</w:t>
      </w:r>
      <w:proofErr w:type="spellEnd"/>
      <w:r w:rsidR="000D274A" w:rsidRPr="008C22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D274A" w:rsidRPr="008C2236" w:rsidRDefault="000D274A" w:rsidP="008C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Порівнюючи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блиск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комети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блиском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зі</w:t>
      </w:r>
      <w:proofErr w:type="gramStart"/>
      <w:r w:rsidRPr="008C223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блиск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комети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змінювався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r w:rsidRPr="008C2236">
        <w:rPr>
          <w:rFonts w:ascii="Times New Roman" w:hAnsi="Times New Roman" w:cs="Times New Roman"/>
          <w:sz w:val="28"/>
          <w:szCs w:val="28"/>
          <w:lang w:val="uk-UA"/>
        </w:rPr>
        <w:t xml:space="preserve">від 1,4 до 5 </w:t>
      </w:r>
      <w:r w:rsidRPr="008C223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22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236">
        <w:rPr>
          <w:rFonts w:ascii="Times New Roman" w:hAnsi="Times New Roman" w:cs="Times New Roman"/>
          <w:sz w:val="28"/>
          <w:szCs w:val="28"/>
        </w:rPr>
        <w:t xml:space="preserve">Кома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комети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хвоста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обчислена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відомою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кутовою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відстанню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зірками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223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крупномасштабний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атлас </w:t>
      </w:r>
      <w:proofErr w:type="spellStart"/>
      <w:r w:rsidRPr="008C2236">
        <w:rPr>
          <w:rFonts w:ascii="Times New Roman" w:hAnsi="Times New Roman" w:cs="Times New Roman"/>
          <w:sz w:val="28"/>
          <w:szCs w:val="28"/>
          <w:lang w:val="en-US"/>
        </w:rPr>
        <w:t>Cartes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r w:rsidRPr="008C2236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  <w:lang w:val="en-US"/>
        </w:rPr>
        <w:t>Ciel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. Над кометою 17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зірки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сузір'я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+6.5 </w:t>
      </w:r>
      <w:r w:rsidRPr="008C223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зоряної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ними 2,9 градуса,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як базу,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оцінено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 кому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комети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3’</w:t>
      </w:r>
      <w:r w:rsidRPr="008C22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одержаного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знімку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хвоста - 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8C223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C2236">
        <w:rPr>
          <w:rFonts w:ascii="Times New Roman" w:hAnsi="Times New Roman" w:cs="Times New Roman"/>
          <w:sz w:val="28"/>
          <w:szCs w:val="28"/>
        </w:rPr>
        <w:t>градусі</w:t>
      </w:r>
      <w:proofErr w:type="gramStart"/>
      <w:r w:rsidRPr="008C223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C2236">
        <w:rPr>
          <w:rFonts w:ascii="Times New Roman" w:hAnsi="Times New Roman" w:cs="Times New Roman"/>
          <w:sz w:val="28"/>
          <w:szCs w:val="28"/>
        </w:rPr>
        <w:t>.</w:t>
      </w:r>
    </w:p>
    <w:p w:rsidR="00EE5F77" w:rsidRPr="008C2236" w:rsidRDefault="00EE5F77" w:rsidP="008C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5F77" w:rsidRPr="008C2236" w:rsidSect="00EE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288"/>
    <w:multiLevelType w:val="hybridMultilevel"/>
    <w:tmpl w:val="165293DC"/>
    <w:lvl w:ilvl="0" w:tplc="0B4A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E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C8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2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48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A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0F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4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8E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2B7B"/>
    <w:rsid w:val="00001C8F"/>
    <w:rsid w:val="000049C6"/>
    <w:rsid w:val="000211A9"/>
    <w:rsid w:val="00027706"/>
    <w:rsid w:val="00027BCC"/>
    <w:rsid w:val="00027DC7"/>
    <w:rsid w:val="00032EEB"/>
    <w:rsid w:val="0003453C"/>
    <w:rsid w:val="0005114D"/>
    <w:rsid w:val="00053FC2"/>
    <w:rsid w:val="00054B31"/>
    <w:rsid w:val="0006440E"/>
    <w:rsid w:val="00070638"/>
    <w:rsid w:val="00074377"/>
    <w:rsid w:val="0008102A"/>
    <w:rsid w:val="00084C8E"/>
    <w:rsid w:val="00093632"/>
    <w:rsid w:val="00094245"/>
    <w:rsid w:val="000B1A97"/>
    <w:rsid w:val="000C5FFA"/>
    <w:rsid w:val="000D274A"/>
    <w:rsid w:val="000E649D"/>
    <w:rsid w:val="000F38C7"/>
    <w:rsid w:val="001135CC"/>
    <w:rsid w:val="00115DCB"/>
    <w:rsid w:val="00126950"/>
    <w:rsid w:val="001401B4"/>
    <w:rsid w:val="00142A6E"/>
    <w:rsid w:val="00144C0F"/>
    <w:rsid w:val="00145863"/>
    <w:rsid w:val="00146B49"/>
    <w:rsid w:val="0015554B"/>
    <w:rsid w:val="001934BA"/>
    <w:rsid w:val="00195C08"/>
    <w:rsid w:val="001A0300"/>
    <w:rsid w:val="001A15D2"/>
    <w:rsid w:val="001A49DB"/>
    <w:rsid w:val="001A78C6"/>
    <w:rsid w:val="001C0F2C"/>
    <w:rsid w:val="001F33A5"/>
    <w:rsid w:val="001F4203"/>
    <w:rsid w:val="002076C9"/>
    <w:rsid w:val="0021260F"/>
    <w:rsid w:val="00225723"/>
    <w:rsid w:val="00230872"/>
    <w:rsid w:val="00230D94"/>
    <w:rsid w:val="00232353"/>
    <w:rsid w:val="002420D5"/>
    <w:rsid w:val="002463F3"/>
    <w:rsid w:val="002535F6"/>
    <w:rsid w:val="00255FE7"/>
    <w:rsid w:val="0025649D"/>
    <w:rsid w:val="00257639"/>
    <w:rsid w:val="00267B7E"/>
    <w:rsid w:val="002745CC"/>
    <w:rsid w:val="00275A96"/>
    <w:rsid w:val="00277655"/>
    <w:rsid w:val="002811DE"/>
    <w:rsid w:val="00283798"/>
    <w:rsid w:val="00296EDD"/>
    <w:rsid w:val="002A7987"/>
    <w:rsid w:val="002B026E"/>
    <w:rsid w:val="002B45F8"/>
    <w:rsid w:val="002B6A7E"/>
    <w:rsid w:val="002B6F3D"/>
    <w:rsid w:val="002E2D00"/>
    <w:rsid w:val="002F1FE2"/>
    <w:rsid w:val="002F2583"/>
    <w:rsid w:val="002F34FE"/>
    <w:rsid w:val="00310506"/>
    <w:rsid w:val="003125A8"/>
    <w:rsid w:val="0031276C"/>
    <w:rsid w:val="00315387"/>
    <w:rsid w:val="0031673E"/>
    <w:rsid w:val="003348FC"/>
    <w:rsid w:val="003431F9"/>
    <w:rsid w:val="00343254"/>
    <w:rsid w:val="003435EA"/>
    <w:rsid w:val="00343904"/>
    <w:rsid w:val="00352EAC"/>
    <w:rsid w:val="003713DE"/>
    <w:rsid w:val="003741C6"/>
    <w:rsid w:val="00390B7A"/>
    <w:rsid w:val="003B1F96"/>
    <w:rsid w:val="003C5760"/>
    <w:rsid w:val="003C6E30"/>
    <w:rsid w:val="003D095B"/>
    <w:rsid w:val="003D705F"/>
    <w:rsid w:val="003D76F3"/>
    <w:rsid w:val="003E2A55"/>
    <w:rsid w:val="003E3254"/>
    <w:rsid w:val="003E3B08"/>
    <w:rsid w:val="003E4C17"/>
    <w:rsid w:val="003E7AE3"/>
    <w:rsid w:val="003F2822"/>
    <w:rsid w:val="003F449D"/>
    <w:rsid w:val="004170DE"/>
    <w:rsid w:val="0042179C"/>
    <w:rsid w:val="00427FB8"/>
    <w:rsid w:val="0043644C"/>
    <w:rsid w:val="0044154F"/>
    <w:rsid w:val="004446EE"/>
    <w:rsid w:val="00444C1B"/>
    <w:rsid w:val="00454E5C"/>
    <w:rsid w:val="0045779E"/>
    <w:rsid w:val="00465105"/>
    <w:rsid w:val="00470618"/>
    <w:rsid w:val="004A04F1"/>
    <w:rsid w:val="004A44F4"/>
    <w:rsid w:val="004B51AA"/>
    <w:rsid w:val="004B541B"/>
    <w:rsid w:val="004C097B"/>
    <w:rsid w:val="004D26DC"/>
    <w:rsid w:val="004E3D67"/>
    <w:rsid w:val="00512941"/>
    <w:rsid w:val="00520C35"/>
    <w:rsid w:val="00525FD3"/>
    <w:rsid w:val="005354C9"/>
    <w:rsid w:val="00563FBE"/>
    <w:rsid w:val="00583ED4"/>
    <w:rsid w:val="005849D5"/>
    <w:rsid w:val="005922D8"/>
    <w:rsid w:val="00592CBF"/>
    <w:rsid w:val="005A1571"/>
    <w:rsid w:val="005A68B5"/>
    <w:rsid w:val="005B1F3B"/>
    <w:rsid w:val="005C26DC"/>
    <w:rsid w:val="005C6163"/>
    <w:rsid w:val="005C7AC1"/>
    <w:rsid w:val="005D7387"/>
    <w:rsid w:val="005D7DE6"/>
    <w:rsid w:val="005E2B7B"/>
    <w:rsid w:val="006013D6"/>
    <w:rsid w:val="006028E7"/>
    <w:rsid w:val="006204AD"/>
    <w:rsid w:val="00642D75"/>
    <w:rsid w:val="0066361C"/>
    <w:rsid w:val="00664016"/>
    <w:rsid w:val="006710FD"/>
    <w:rsid w:val="00673A62"/>
    <w:rsid w:val="0068181B"/>
    <w:rsid w:val="006871F4"/>
    <w:rsid w:val="006914BC"/>
    <w:rsid w:val="00692DA3"/>
    <w:rsid w:val="006B6922"/>
    <w:rsid w:val="006C222B"/>
    <w:rsid w:val="006C34DA"/>
    <w:rsid w:val="006E3296"/>
    <w:rsid w:val="006E61EB"/>
    <w:rsid w:val="006F17A3"/>
    <w:rsid w:val="006F223B"/>
    <w:rsid w:val="0072236C"/>
    <w:rsid w:val="00722B8D"/>
    <w:rsid w:val="0073008F"/>
    <w:rsid w:val="00732202"/>
    <w:rsid w:val="00732A91"/>
    <w:rsid w:val="0073659B"/>
    <w:rsid w:val="00752CB6"/>
    <w:rsid w:val="0076579E"/>
    <w:rsid w:val="00765C63"/>
    <w:rsid w:val="00766EE9"/>
    <w:rsid w:val="007677E2"/>
    <w:rsid w:val="00773F1D"/>
    <w:rsid w:val="00793F47"/>
    <w:rsid w:val="007B5AF9"/>
    <w:rsid w:val="007D11C8"/>
    <w:rsid w:val="007D7936"/>
    <w:rsid w:val="007F30DB"/>
    <w:rsid w:val="007F5878"/>
    <w:rsid w:val="00823BD1"/>
    <w:rsid w:val="008406DB"/>
    <w:rsid w:val="00840AA9"/>
    <w:rsid w:val="00843EA3"/>
    <w:rsid w:val="00851D07"/>
    <w:rsid w:val="0085394B"/>
    <w:rsid w:val="00854B8B"/>
    <w:rsid w:val="00857353"/>
    <w:rsid w:val="00860E84"/>
    <w:rsid w:val="00862CA7"/>
    <w:rsid w:val="00863D63"/>
    <w:rsid w:val="008701BE"/>
    <w:rsid w:val="00871469"/>
    <w:rsid w:val="008770C6"/>
    <w:rsid w:val="0087727F"/>
    <w:rsid w:val="0088176E"/>
    <w:rsid w:val="00883AF7"/>
    <w:rsid w:val="008B5261"/>
    <w:rsid w:val="008C2236"/>
    <w:rsid w:val="008C72E7"/>
    <w:rsid w:val="008C7684"/>
    <w:rsid w:val="008D7394"/>
    <w:rsid w:val="008E4CC6"/>
    <w:rsid w:val="008E4DFD"/>
    <w:rsid w:val="008E5176"/>
    <w:rsid w:val="008E5906"/>
    <w:rsid w:val="008E5D0C"/>
    <w:rsid w:val="008F2BDC"/>
    <w:rsid w:val="00902440"/>
    <w:rsid w:val="009032C9"/>
    <w:rsid w:val="00921480"/>
    <w:rsid w:val="00926156"/>
    <w:rsid w:val="00932FC9"/>
    <w:rsid w:val="00944A7F"/>
    <w:rsid w:val="0094788C"/>
    <w:rsid w:val="0095225D"/>
    <w:rsid w:val="0096301D"/>
    <w:rsid w:val="00965E9D"/>
    <w:rsid w:val="00971964"/>
    <w:rsid w:val="0097372A"/>
    <w:rsid w:val="009756E9"/>
    <w:rsid w:val="009855CB"/>
    <w:rsid w:val="009B1437"/>
    <w:rsid w:val="009C2697"/>
    <w:rsid w:val="009C4554"/>
    <w:rsid w:val="009E36F5"/>
    <w:rsid w:val="009F0FC2"/>
    <w:rsid w:val="00A12D27"/>
    <w:rsid w:val="00A1521A"/>
    <w:rsid w:val="00A22212"/>
    <w:rsid w:val="00A23BE9"/>
    <w:rsid w:val="00A62822"/>
    <w:rsid w:val="00A750A3"/>
    <w:rsid w:val="00A75981"/>
    <w:rsid w:val="00A859F0"/>
    <w:rsid w:val="00A93271"/>
    <w:rsid w:val="00AA45D1"/>
    <w:rsid w:val="00AC4756"/>
    <w:rsid w:val="00B239BD"/>
    <w:rsid w:val="00B47C03"/>
    <w:rsid w:val="00B51625"/>
    <w:rsid w:val="00B52AE1"/>
    <w:rsid w:val="00B6291D"/>
    <w:rsid w:val="00B637E4"/>
    <w:rsid w:val="00B774C7"/>
    <w:rsid w:val="00B8187A"/>
    <w:rsid w:val="00B83E50"/>
    <w:rsid w:val="00B95564"/>
    <w:rsid w:val="00BB4988"/>
    <w:rsid w:val="00BD700F"/>
    <w:rsid w:val="00C02491"/>
    <w:rsid w:val="00C02FBA"/>
    <w:rsid w:val="00C067C4"/>
    <w:rsid w:val="00C070E9"/>
    <w:rsid w:val="00C17D69"/>
    <w:rsid w:val="00C23828"/>
    <w:rsid w:val="00C24D0E"/>
    <w:rsid w:val="00C27109"/>
    <w:rsid w:val="00C2767E"/>
    <w:rsid w:val="00C33E35"/>
    <w:rsid w:val="00C442FF"/>
    <w:rsid w:val="00C448FA"/>
    <w:rsid w:val="00C479BD"/>
    <w:rsid w:val="00C54E42"/>
    <w:rsid w:val="00C704DE"/>
    <w:rsid w:val="00C74A69"/>
    <w:rsid w:val="00C87AC1"/>
    <w:rsid w:val="00CA113D"/>
    <w:rsid w:val="00CD6CCC"/>
    <w:rsid w:val="00CE595E"/>
    <w:rsid w:val="00CF1828"/>
    <w:rsid w:val="00CF717E"/>
    <w:rsid w:val="00D00ACF"/>
    <w:rsid w:val="00D034B4"/>
    <w:rsid w:val="00D10850"/>
    <w:rsid w:val="00D144B5"/>
    <w:rsid w:val="00D1528A"/>
    <w:rsid w:val="00D35153"/>
    <w:rsid w:val="00D53F33"/>
    <w:rsid w:val="00D60239"/>
    <w:rsid w:val="00D74774"/>
    <w:rsid w:val="00D82567"/>
    <w:rsid w:val="00D82B46"/>
    <w:rsid w:val="00DA0117"/>
    <w:rsid w:val="00DA042D"/>
    <w:rsid w:val="00DA200E"/>
    <w:rsid w:val="00DA334C"/>
    <w:rsid w:val="00DB6146"/>
    <w:rsid w:val="00DC5E52"/>
    <w:rsid w:val="00DD3C73"/>
    <w:rsid w:val="00DD4ABD"/>
    <w:rsid w:val="00DD6733"/>
    <w:rsid w:val="00DF5562"/>
    <w:rsid w:val="00E01EA4"/>
    <w:rsid w:val="00E05843"/>
    <w:rsid w:val="00E05C96"/>
    <w:rsid w:val="00E06D7C"/>
    <w:rsid w:val="00E2595D"/>
    <w:rsid w:val="00E41C59"/>
    <w:rsid w:val="00E52435"/>
    <w:rsid w:val="00E77B05"/>
    <w:rsid w:val="00E77C75"/>
    <w:rsid w:val="00E91248"/>
    <w:rsid w:val="00EA426C"/>
    <w:rsid w:val="00EA4DCC"/>
    <w:rsid w:val="00EB0D61"/>
    <w:rsid w:val="00EC26B0"/>
    <w:rsid w:val="00EC3553"/>
    <w:rsid w:val="00EE083C"/>
    <w:rsid w:val="00EE2072"/>
    <w:rsid w:val="00EE220C"/>
    <w:rsid w:val="00EE434B"/>
    <w:rsid w:val="00EE5F77"/>
    <w:rsid w:val="00EF000E"/>
    <w:rsid w:val="00EF6F56"/>
    <w:rsid w:val="00F136C5"/>
    <w:rsid w:val="00F16153"/>
    <w:rsid w:val="00F23249"/>
    <w:rsid w:val="00F34B84"/>
    <w:rsid w:val="00F433AA"/>
    <w:rsid w:val="00F5000B"/>
    <w:rsid w:val="00F57C36"/>
    <w:rsid w:val="00F6745E"/>
    <w:rsid w:val="00F748A5"/>
    <w:rsid w:val="00F764B9"/>
    <w:rsid w:val="00F87EF2"/>
    <w:rsid w:val="00FA37C0"/>
    <w:rsid w:val="00FE0CEB"/>
    <w:rsid w:val="00FE11A1"/>
    <w:rsid w:val="00FE457F"/>
    <w:rsid w:val="00FF1B79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2013-04-10T15:28:00Z</dcterms:created>
  <dcterms:modified xsi:type="dcterms:W3CDTF">2013-04-10T15:55:00Z</dcterms:modified>
</cp:coreProperties>
</file>